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9926" w14:textId="77777777" w:rsidR="009F0D62" w:rsidRPr="004A01DD" w:rsidRDefault="009F0D62" w:rsidP="009F0D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b/>
          <w:color w:val="000000"/>
        </w:rPr>
      </w:pPr>
      <w:bookmarkStart w:id="0" w:name="_Hlk139466445"/>
    </w:p>
    <w:p w14:paraId="716C4116" w14:textId="77777777" w:rsidR="009F0D62" w:rsidRPr="004A01DD" w:rsidRDefault="009F0D62" w:rsidP="009F0D62">
      <w:pPr>
        <w:pBdr>
          <w:top w:val="nil"/>
          <w:left w:val="nil"/>
          <w:bottom w:val="nil"/>
          <w:right w:val="nil"/>
          <w:between w:val="nil"/>
        </w:pBdr>
        <w:spacing w:after="0" w:line="240" w:lineRule="atLeast"/>
        <w:jc w:val="center"/>
        <w:rPr>
          <w:rFonts w:ascii="Century Gothic" w:eastAsia="Century Gothic" w:hAnsi="Century Gothic" w:cs="Century Gothic"/>
          <w:b/>
          <w:color w:val="000000"/>
        </w:rPr>
      </w:pPr>
      <w:r w:rsidRPr="004A01DD">
        <w:rPr>
          <w:rFonts w:ascii="Century Gothic" w:eastAsia="Century Gothic" w:hAnsi="Century Gothic" w:cs="Century Gothic"/>
          <w:b/>
          <w:color w:val="000000"/>
        </w:rPr>
        <w:t xml:space="preserve">OTROSÍ No. 1 CONTRATO DE PRESTACIÓN DE SERVICIOS PROFESIONALES </w:t>
      </w:r>
    </w:p>
    <w:p w14:paraId="6109D39D" w14:textId="77777777" w:rsidR="009F0D62" w:rsidRPr="004A01DD" w:rsidRDefault="009F0D62" w:rsidP="009F0D62">
      <w:pPr>
        <w:pBdr>
          <w:top w:val="nil"/>
          <w:left w:val="nil"/>
          <w:bottom w:val="nil"/>
          <w:right w:val="nil"/>
          <w:between w:val="nil"/>
        </w:pBdr>
        <w:spacing w:after="0" w:line="240" w:lineRule="atLeast"/>
        <w:jc w:val="center"/>
        <w:rPr>
          <w:rFonts w:ascii="Century Gothic" w:eastAsia="Century Gothic" w:hAnsi="Century Gothic" w:cs="Century Gothic"/>
          <w:b/>
          <w:color w:val="000000"/>
        </w:rPr>
      </w:pPr>
      <w:r w:rsidRPr="004A01DD">
        <w:rPr>
          <w:rFonts w:ascii="Century Gothic" w:eastAsia="Century Gothic" w:hAnsi="Century Gothic" w:cs="Century Gothic"/>
          <w:b/>
          <w:color w:val="000000"/>
        </w:rPr>
        <w:t xml:space="preserve">INDEPENDIENTES UNIVERSIDAD CATÓLICA DE MANIZALES </w:t>
      </w:r>
    </w:p>
    <w:p w14:paraId="51081A28" w14:textId="6FB051E5" w:rsidR="009F0D62" w:rsidRPr="004A01DD" w:rsidRDefault="009F0D62" w:rsidP="009F0D62">
      <w:pPr>
        <w:pBdr>
          <w:top w:val="nil"/>
          <w:left w:val="nil"/>
          <w:bottom w:val="nil"/>
          <w:right w:val="nil"/>
          <w:between w:val="nil"/>
        </w:pBdr>
        <w:spacing w:after="0" w:line="240" w:lineRule="atLeast"/>
        <w:jc w:val="center"/>
        <w:rPr>
          <w:rFonts w:ascii="Century Gothic" w:eastAsia="Century Gothic" w:hAnsi="Century Gothic" w:cs="Century Gothic"/>
          <w:b/>
          <w:color w:val="000000"/>
        </w:rPr>
      </w:pPr>
      <w:r w:rsidRPr="004A01DD">
        <w:rPr>
          <w:rFonts w:ascii="Century Gothic" w:eastAsia="Century Gothic" w:hAnsi="Century Gothic" w:cs="Century Gothic"/>
          <w:b/>
          <w:color w:val="000000"/>
        </w:rPr>
        <w:t xml:space="preserve">Y </w:t>
      </w:r>
      <w:r w:rsidRPr="004A01DD">
        <w:rPr>
          <w:rFonts w:ascii="Century Gothic" w:eastAsia="Century Gothic" w:hAnsi="Century Gothic" w:cs="Century Gothic"/>
          <w:b/>
          <w:color w:val="333333"/>
        </w:rPr>
        <w:t>________________________</w:t>
      </w:r>
    </w:p>
    <w:p w14:paraId="3EE04E7E" w14:textId="77777777" w:rsidR="009F0D62" w:rsidRPr="004A01DD" w:rsidRDefault="009F0D62" w:rsidP="009F0D62">
      <w:pPr>
        <w:pBdr>
          <w:top w:val="nil"/>
          <w:left w:val="nil"/>
          <w:bottom w:val="nil"/>
          <w:right w:val="nil"/>
          <w:between w:val="nil"/>
        </w:pBdr>
        <w:spacing w:after="0" w:line="240" w:lineRule="atLeast"/>
        <w:jc w:val="center"/>
        <w:rPr>
          <w:rFonts w:ascii="Century Gothic" w:eastAsia="Century Gothic" w:hAnsi="Century Gothic" w:cs="Century Gothic"/>
          <w:b/>
          <w:color w:val="000000"/>
        </w:rPr>
      </w:pPr>
    </w:p>
    <w:p w14:paraId="3E300912" w14:textId="15506049" w:rsidR="009F0D62" w:rsidRPr="004A01DD" w:rsidRDefault="009F0D62" w:rsidP="009F0D62">
      <w:pPr>
        <w:pBdr>
          <w:top w:val="nil"/>
          <w:left w:val="nil"/>
          <w:bottom w:val="nil"/>
          <w:right w:val="nil"/>
          <w:between w:val="nil"/>
        </w:pBdr>
        <w:spacing w:after="0" w:line="240" w:lineRule="atLeast"/>
        <w:jc w:val="center"/>
        <w:rPr>
          <w:rFonts w:ascii="Century Gothic" w:eastAsia="Century Gothic" w:hAnsi="Century Gothic" w:cs="Century Gothic"/>
          <w:color w:val="000000"/>
        </w:rPr>
      </w:pPr>
      <w:r w:rsidRPr="004A01DD">
        <w:rPr>
          <w:rFonts w:ascii="Century Gothic" w:eastAsia="Century Gothic" w:hAnsi="Century Gothic" w:cs="Century Gothic"/>
          <w:b/>
          <w:color w:val="000000"/>
        </w:rPr>
        <w:t xml:space="preserve">No. </w:t>
      </w:r>
      <w:r w:rsidRPr="004A01DD">
        <w:rPr>
          <w:rFonts w:ascii="Century Gothic" w:eastAsia="Century Gothic" w:hAnsi="Century Gothic" w:cs="Century Gothic"/>
          <w:b/>
          <w:color w:val="000000"/>
        </w:rPr>
        <w:t>____</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b/>
          <w:color w:val="000000"/>
        </w:rPr>
        <w:t>_______</w:t>
      </w:r>
    </w:p>
    <w:p w14:paraId="53D8D473" w14:textId="77777777" w:rsidR="009F0D62" w:rsidRPr="004A01DD" w:rsidRDefault="009F0D62" w:rsidP="009F0D62">
      <w:pPr>
        <w:jc w:val="center"/>
        <w:rPr>
          <w:rFonts w:ascii="Century Gothic" w:eastAsia="Century Gothic" w:hAnsi="Century Gothic" w:cs="Century Gothic"/>
        </w:rPr>
      </w:pPr>
    </w:p>
    <w:p w14:paraId="405B229C" w14:textId="011EB346" w:rsidR="009F0D62" w:rsidRPr="004A01DD" w:rsidRDefault="009F0D62" w:rsidP="009F0D62">
      <w:pPr>
        <w:spacing w:after="0"/>
        <w:jc w:val="both"/>
        <w:rPr>
          <w:rFonts w:ascii="Century Gothic" w:eastAsia="Century Gothic" w:hAnsi="Century Gothic" w:cs="Century Gothic"/>
          <w:color w:val="000000"/>
        </w:rPr>
      </w:pPr>
      <w:r w:rsidRPr="004A01DD">
        <w:rPr>
          <w:rFonts w:ascii="Century Gothic" w:hAnsi="Century Gothic" w:cs="Arial"/>
          <w:kern w:val="24"/>
        </w:rPr>
        <w:t xml:space="preserve">Entre los suscritos  a saber: De una parte, </w:t>
      </w:r>
      <w:r w:rsidRPr="004A01DD">
        <w:rPr>
          <w:rFonts w:ascii="Century Gothic" w:hAnsi="Century Gothic" w:cs="Arial"/>
          <w:b/>
          <w:bCs/>
          <w:kern w:val="24"/>
        </w:rPr>
        <w:t>Dr. CRISTIAN CAMILO GUTIÉRREZ RESTREPO</w:t>
      </w:r>
      <w:r w:rsidRPr="004A01DD">
        <w:rPr>
          <w:rFonts w:ascii="Century Gothic" w:hAnsi="Century Gothic" w:cs="Arial"/>
        </w:rPr>
        <w:t xml:space="preserve">, mayor de edad y vecino de Manizales, identificado con la cédula de ciudadanía número </w:t>
      </w:r>
      <w:r w:rsidRPr="004A01DD">
        <w:rPr>
          <w:rFonts w:ascii="Century Gothic" w:hAnsi="Century Gothic"/>
          <w:spacing w:val="-3"/>
        </w:rPr>
        <w:t>No.</w:t>
      </w:r>
      <w:r w:rsidRPr="004A01DD">
        <w:rPr>
          <w:rFonts w:ascii="Century Gothic" w:hAnsi="Century Gothic"/>
        </w:rPr>
        <w:t xml:space="preserve"> 1.097.034.829 </w:t>
      </w:r>
      <w:r w:rsidRPr="004A01DD">
        <w:rPr>
          <w:rFonts w:ascii="Century Gothic" w:hAnsi="Century Gothic" w:cs="Arial"/>
        </w:rPr>
        <w:t xml:space="preserve"> de Quimbaya, </w:t>
      </w:r>
      <w:r w:rsidRPr="004A01DD">
        <w:rPr>
          <w:rFonts w:ascii="Century Gothic" w:hAnsi="Century Gothic" w:cs="Arial"/>
          <w:spacing w:val="-3"/>
        </w:rPr>
        <w:t xml:space="preserve">quien en su calidad de Rector según el Acuerdo No. </w:t>
      </w:r>
      <w:r w:rsidRPr="004A01DD">
        <w:rPr>
          <w:rFonts w:ascii="Century Gothic" w:hAnsi="Century Gothic" w:cs="Arial"/>
          <w:spacing w:val="-3"/>
        </w:rPr>
        <w:t>13</w:t>
      </w:r>
      <w:r w:rsidRPr="004A01DD">
        <w:rPr>
          <w:rFonts w:ascii="Century Gothic" w:hAnsi="Century Gothic" w:cs="Arial"/>
          <w:spacing w:val="-3"/>
        </w:rPr>
        <w:t xml:space="preserve"> del </w:t>
      </w:r>
      <w:r w:rsidRPr="004A01DD">
        <w:rPr>
          <w:rFonts w:ascii="Century Gothic" w:hAnsi="Century Gothic" w:cs="Arial"/>
          <w:spacing w:val="-3"/>
        </w:rPr>
        <w:t>11</w:t>
      </w:r>
      <w:r w:rsidRPr="004A01DD">
        <w:rPr>
          <w:rFonts w:ascii="Century Gothic" w:hAnsi="Century Gothic" w:cs="Arial"/>
          <w:spacing w:val="-3"/>
        </w:rPr>
        <w:t xml:space="preserve"> de </w:t>
      </w:r>
      <w:r w:rsidRPr="004A01DD">
        <w:rPr>
          <w:rFonts w:ascii="Century Gothic" w:hAnsi="Century Gothic" w:cs="Arial"/>
          <w:spacing w:val="-3"/>
        </w:rPr>
        <w:t>noviembre</w:t>
      </w:r>
      <w:r w:rsidRPr="004A01DD">
        <w:rPr>
          <w:rFonts w:ascii="Century Gothic" w:hAnsi="Century Gothic" w:cs="Arial"/>
          <w:spacing w:val="-3"/>
        </w:rPr>
        <w:t xml:space="preserve"> del 2025, y quién actúa como representante legal de la </w:t>
      </w:r>
      <w:r w:rsidRPr="004A01DD">
        <w:rPr>
          <w:rFonts w:ascii="Century Gothic" w:hAnsi="Century Gothic" w:cs="Arial"/>
          <w:b/>
          <w:spacing w:val="-3"/>
        </w:rPr>
        <w:t>UNIVERSIDAD CATÓLICA DE MANIZALES</w:t>
      </w:r>
      <w:r w:rsidRPr="004A01DD">
        <w:rPr>
          <w:rFonts w:ascii="Century Gothic" w:hAnsi="Century Gothic" w:cs="Arial"/>
          <w:spacing w:val="-3"/>
        </w:rPr>
        <w:t xml:space="preserve">, entidad privada, sin ánimo de lucro, con Personería Jurídica otorgada por la Arquidiócesis de Manizales, mediante Decreto No. 271 del 19 de junio de 1962, reconocida institucionalmente como Universidad mediante Resolución  No. 3275 del 25 de junio de 1993 expedida por el Ministerio de Educación Nacional, </w:t>
      </w:r>
      <w:r w:rsidRPr="004A01DD">
        <w:rPr>
          <w:rFonts w:ascii="Century Gothic" w:eastAsia="Century Gothic" w:hAnsi="Century Gothic" w:cs="Century Gothic"/>
          <w:color w:val="000000"/>
        </w:rPr>
        <w:t>con Resolución de Acreditación de Alta Calidad No.</w:t>
      </w:r>
      <w:r w:rsidRPr="004A01DD">
        <w:rPr>
          <w:rFonts w:ascii="Century Gothic" w:hAnsi="Century Gothic"/>
        </w:rPr>
        <w:t xml:space="preserve"> </w:t>
      </w:r>
      <w:r w:rsidRPr="004A01DD">
        <w:rPr>
          <w:rFonts w:ascii="Century Gothic" w:eastAsia="Century Gothic" w:hAnsi="Century Gothic" w:cs="Century Gothic"/>
          <w:color w:val="000000"/>
        </w:rPr>
        <w:t xml:space="preserve">000103 11 ENE 2024, </w:t>
      </w:r>
      <w:r w:rsidRPr="004A01DD">
        <w:rPr>
          <w:rFonts w:ascii="Century Gothic" w:hAnsi="Century Gothic" w:cs="Arial"/>
          <w:spacing w:val="-3"/>
        </w:rPr>
        <w:t xml:space="preserve">con domicilio en Manizales, y que en lo sucesivo se denominará </w:t>
      </w:r>
      <w:r w:rsidRPr="004A01DD">
        <w:rPr>
          <w:rFonts w:ascii="Century Gothic" w:hAnsi="Century Gothic" w:cs="Arial"/>
          <w:b/>
          <w:spacing w:val="-3"/>
        </w:rPr>
        <w:t>LA UNIVERSIDAD</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color w:val="000000"/>
        </w:rPr>
        <w:t xml:space="preserve">y de la otra, </w:t>
      </w:r>
      <w:r w:rsidRPr="004A01DD">
        <w:rPr>
          <w:rFonts w:ascii="Century Gothic" w:eastAsia="Century Gothic" w:hAnsi="Century Gothic" w:cs="Century Gothic"/>
          <w:color w:val="000000"/>
        </w:rPr>
        <w:t>___________________</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color w:val="000000"/>
        </w:rPr>
        <w:t>mayor de edad,  identificada con la cédula de ciudadanía No.</w:t>
      </w:r>
      <w:r w:rsidRPr="004A01DD">
        <w:rPr>
          <w:rFonts w:ascii="Century Gothic" w:eastAsia="Century Gothic" w:hAnsi="Century Gothic" w:cs="Century Gothic"/>
          <w:color w:val="000000"/>
        </w:rPr>
        <w:t>__________________</w:t>
      </w:r>
      <w:r w:rsidRPr="004A01DD">
        <w:rPr>
          <w:rFonts w:ascii="Century Gothic" w:eastAsia="Century Gothic" w:hAnsi="Century Gothic" w:cs="Century Gothic"/>
          <w:color w:val="000000"/>
        </w:rPr>
        <w:t>, quien actúa en nombre propio</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color w:val="000000"/>
        </w:rPr>
        <w:t xml:space="preserve">y quien para los efectos del presente contrato se denominará </w:t>
      </w:r>
      <w:r w:rsidRPr="004A01DD">
        <w:rPr>
          <w:rFonts w:ascii="Century Gothic" w:eastAsia="Century Gothic" w:hAnsi="Century Gothic" w:cs="Century Gothic"/>
          <w:b/>
          <w:color w:val="000000"/>
        </w:rPr>
        <w:t>EL CONTRATISTA</w:t>
      </w:r>
      <w:r w:rsidRPr="004A01DD">
        <w:rPr>
          <w:rFonts w:ascii="Century Gothic" w:eastAsia="Century Gothic" w:hAnsi="Century Gothic" w:cs="Century Gothic"/>
        </w:rPr>
        <w:t xml:space="preserve">, acuerdan celebrar el presente otrosí al contrato de prestación de servicios profesionales independientes suscrito entre las partes el 1 de marzo del 2025, </w:t>
      </w:r>
      <w:r w:rsidRPr="004A01DD">
        <w:rPr>
          <w:rFonts w:ascii="Century Gothic" w:eastAsia="Century Gothic" w:hAnsi="Century Gothic" w:cs="Century Gothic"/>
          <w:color w:val="000000"/>
        </w:rPr>
        <w:t>previas las siguientes consideraciones:</w:t>
      </w:r>
    </w:p>
    <w:p w14:paraId="034B848E" w14:textId="77777777" w:rsidR="009F0D62" w:rsidRPr="004A01DD" w:rsidRDefault="009F0D62" w:rsidP="009F0D62">
      <w:pPr>
        <w:spacing w:after="0"/>
        <w:jc w:val="both"/>
        <w:rPr>
          <w:rFonts w:ascii="Century Gothic" w:eastAsia="Century Gothic" w:hAnsi="Century Gothic" w:cs="Century Gothic"/>
          <w:color w:val="000000"/>
        </w:rPr>
      </w:pPr>
    </w:p>
    <w:p w14:paraId="0328F2D0" w14:textId="77777777" w:rsidR="009F0D62" w:rsidRPr="004A01DD" w:rsidRDefault="009F0D62" w:rsidP="009F0D62">
      <w:pPr>
        <w:spacing w:after="0"/>
        <w:jc w:val="both"/>
        <w:rPr>
          <w:rFonts w:ascii="Century Gothic" w:eastAsia="Century Gothic" w:hAnsi="Century Gothic" w:cs="Century Gothic"/>
        </w:rPr>
      </w:pPr>
    </w:p>
    <w:p w14:paraId="54F7C405" w14:textId="77777777" w:rsidR="009F0D62" w:rsidRPr="004A01DD" w:rsidRDefault="009F0D62" w:rsidP="009F0D62">
      <w:pPr>
        <w:spacing w:after="0"/>
        <w:jc w:val="center"/>
        <w:rPr>
          <w:rFonts w:ascii="Century Gothic" w:eastAsia="Century Gothic" w:hAnsi="Century Gothic" w:cs="Century Gothic"/>
          <w:b/>
          <w:bCs/>
        </w:rPr>
      </w:pPr>
      <w:bookmarkStart w:id="1" w:name="_Hlk212820335"/>
      <w:r w:rsidRPr="004A01DD">
        <w:rPr>
          <w:rFonts w:ascii="Century Gothic" w:eastAsia="Century Gothic" w:hAnsi="Century Gothic" w:cs="Century Gothic"/>
          <w:b/>
          <w:bCs/>
        </w:rPr>
        <w:t>CONSIDERACIONES:</w:t>
      </w:r>
    </w:p>
    <w:p w14:paraId="4027D5F8" w14:textId="77777777" w:rsidR="009F0D62" w:rsidRPr="004A01DD" w:rsidRDefault="009F0D62" w:rsidP="009F0D62">
      <w:pPr>
        <w:spacing w:after="0"/>
        <w:jc w:val="center"/>
        <w:rPr>
          <w:rFonts w:ascii="Century Gothic" w:eastAsia="Century Gothic" w:hAnsi="Century Gothic" w:cs="Century Gothic"/>
        </w:rPr>
      </w:pPr>
      <w:bookmarkStart w:id="2" w:name="_Hlk212819392"/>
    </w:p>
    <w:p w14:paraId="53485B57" w14:textId="36E4D918" w:rsidR="009F0D62" w:rsidRPr="004A01DD" w:rsidRDefault="009F0D62" w:rsidP="009F0D62">
      <w:pPr>
        <w:numPr>
          <w:ilvl w:val="0"/>
          <w:numId w:val="1"/>
        </w:numPr>
        <w:pBdr>
          <w:top w:val="nil"/>
          <w:left w:val="nil"/>
          <w:bottom w:val="nil"/>
          <w:right w:val="nil"/>
          <w:between w:val="nil"/>
        </w:pBdr>
        <w:spacing w:after="0" w:line="240" w:lineRule="auto"/>
        <w:ind w:left="142" w:firstLine="0"/>
        <w:jc w:val="both"/>
        <w:rPr>
          <w:rFonts w:ascii="Century Gothic" w:eastAsia="Century Gothic" w:hAnsi="Century Gothic" w:cs="Century Gothic"/>
          <w:b/>
          <w:bCs/>
          <w:color w:val="000000"/>
        </w:rPr>
      </w:pPr>
      <w:r w:rsidRPr="004A01DD">
        <w:rPr>
          <w:rFonts w:ascii="Century Gothic" w:eastAsia="Century Gothic" w:hAnsi="Century Gothic" w:cs="Century Gothic"/>
          <w:color w:val="000000"/>
        </w:rPr>
        <w:t>Que, según co</w:t>
      </w:r>
      <w:r w:rsidRPr="004A01DD">
        <w:rPr>
          <w:rFonts w:ascii="Century Gothic" w:eastAsia="Century Gothic" w:hAnsi="Century Gothic" w:cs="Century Gothic"/>
          <w:color w:val="000000"/>
        </w:rPr>
        <w:t>municación</w:t>
      </w:r>
      <w:r w:rsidRPr="004A01DD">
        <w:rPr>
          <w:rFonts w:ascii="Century Gothic" w:eastAsia="Century Gothic" w:hAnsi="Century Gothic" w:cs="Century Gothic"/>
          <w:color w:val="000000"/>
        </w:rPr>
        <w:t xml:space="preserve"> del </w:t>
      </w:r>
      <w:r w:rsidRPr="004A01DD">
        <w:rPr>
          <w:rFonts w:ascii="Century Gothic" w:eastAsia="Century Gothic" w:hAnsi="Century Gothic" w:cs="Century Gothic"/>
          <w:color w:val="000000"/>
        </w:rPr>
        <w:t>______ de</w:t>
      </w:r>
      <w:r w:rsidRPr="004A01DD">
        <w:rPr>
          <w:rFonts w:ascii="Century Gothic" w:eastAsia="Century Gothic" w:hAnsi="Century Gothic" w:cs="Century Gothic"/>
          <w:color w:val="000000"/>
        </w:rPr>
        <w:t xml:space="preserve"> </w:t>
      </w:r>
      <w:r w:rsidRPr="004A01DD">
        <w:rPr>
          <w:rFonts w:ascii="Century Gothic" w:eastAsia="Century Gothic" w:hAnsi="Century Gothic" w:cs="Century Gothic"/>
          <w:color w:val="000000"/>
        </w:rPr>
        <w:t>________</w:t>
      </w:r>
      <w:r w:rsidRPr="004A01DD">
        <w:rPr>
          <w:rFonts w:ascii="Century Gothic" w:eastAsia="Century Gothic" w:hAnsi="Century Gothic" w:cs="Century Gothic"/>
          <w:color w:val="000000"/>
        </w:rPr>
        <w:t xml:space="preserve"> </w:t>
      </w:r>
      <w:proofErr w:type="spellStart"/>
      <w:r w:rsidRPr="004A01DD">
        <w:rPr>
          <w:rFonts w:ascii="Century Gothic" w:eastAsia="Century Gothic" w:hAnsi="Century Gothic" w:cs="Century Gothic"/>
          <w:color w:val="000000"/>
        </w:rPr>
        <w:t>de</w:t>
      </w:r>
      <w:proofErr w:type="spellEnd"/>
      <w:r w:rsidRPr="004A01DD">
        <w:rPr>
          <w:rFonts w:ascii="Century Gothic" w:eastAsia="Century Gothic" w:hAnsi="Century Gothic" w:cs="Century Gothic"/>
          <w:color w:val="000000"/>
        </w:rPr>
        <w:t xml:space="preserve"> 20</w:t>
      </w:r>
      <w:r w:rsidRPr="004A01DD">
        <w:rPr>
          <w:rFonts w:ascii="Century Gothic" w:eastAsia="Century Gothic" w:hAnsi="Century Gothic" w:cs="Century Gothic"/>
          <w:color w:val="000000"/>
        </w:rPr>
        <w:t>___</w:t>
      </w:r>
      <w:r w:rsidRPr="004A01DD">
        <w:rPr>
          <w:rFonts w:ascii="Century Gothic" w:eastAsia="Century Gothic" w:hAnsi="Century Gothic" w:cs="Century Gothic"/>
          <w:color w:val="000000"/>
        </w:rPr>
        <w:t xml:space="preserve"> enviado por la </w:t>
      </w:r>
      <w:r w:rsidRPr="004A01DD">
        <w:rPr>
          <w:rFonts w:ascii="Century Gothic" w:eastAsia="Century Gothic" w:hAnsi="Century Gothic" w:cs="Century Gothic"/>
          <w:color w:val="000000"/>
        </w:rPr>
        <w:t>__________________________</w:t>
      </w:r>
      <w:r w:rsidRPr="004A01DD">
        <w:rPr>
          <w:rFonts w:ascii="Century Gothic" w:eastAsia="Century Gothic" w:hAnsi="Century Gothic" w:cs="Century Gothic"/>
          <w:color w:val="000000"/>
        </w:rPr>
        <w:t xml:space="preserve">en la que solicita se modifique la fecha de terminación y el valor del Contrato No. </w:t>
      </w:r>
      <w:r w:rsidRPr="004A01DD">
        <w:rPr>
          <w:rFonts w:ascii="Century Gothic" w:eastAsia="Century Gothic" w:hAnsi="Century Gothic" w:cs="Century Gothic"/>
          <w:b/>
          <w:bCs/>
          <w:color w:val="000000"/>
        </w:rPr>
        <w:t>012—2025.</w:t>
      </w:r>
    </w:p>
    <w:p w14:paraId="19E5070D" w14:textId="76293645" w:rsidR="009F0D62" w:rsidRPr="004A01DD" w:rsidRDefault="009F0D62" w:rsidP="009F0D62">
      <w:pPr>
        <w:numPr>
          <w:ilvl w:val="0"/>
          <w:numId w:val="1"/>
        </w:numPr>
        <w:pBdr>
          <w:top w:val="nil"/>
          <w:left w:val="nil"/>
          <w:bottom w:val="nil"/>
          <w:right w:val="nil"/>
          <w:between w:val="nil"/>
        </w:pBdr>
        <w:spacing w:after="0" w:line="240" w:lineRule="auto"/>
        <w:ind w:left="142" w:firstLine="0"/>
        <w:jc w:val="both"/>
        <w:rPr>
          <w:rFonts w:ascii="Century Gothic" w:eastAsia="Century Gothic" w:hAnsi="Century Gothic" w:cs="Century Gothic"/>
          <w:color w:val="000000"/>
        </w:rPr>
      </w:pPr>
      <w:r w:rsidRPr="004A01DD">
        <w:rPr>
          <w:rFonts w:ascii="Century Gothic" w:eastAsia="Century Gothic" w:hAnsi="Century Gothic" w:cs="Century Gothic"/>
          <w:color w:val="000000"/>
        </w:rPr>
        <w:t xml:space="preserve">Que el </w:t>
      </w:r>
      <w:r w:rsidRPr="004A01DD">
        <w:rPr>
          <w:rFonts w:ascii="Century Gothic" w:eastAsia="Century Gothic" w:hAnsi="Century Gothic" w:cs="Century Gothic"/>
          <w:color w:val="000000"/>
        </w:rPr>
        <w:t>doctor ______________________________</w:t>
      </w:r>
      <w:r w:rsidRPr="004A01DD">
        <w:rPr>
          <w:rFonts w:ascii="Century Gothic" w:eastAsia="Century Gothic" w:hAnsi="Century Gothic" w:cs="Century Gothic"/>
          <w:color w:val="000000"/>
        </w:rPr>
        <w:t xml:space="preserve">, autoriza modificar la </w:t>
      </w:r>
      <w:r w:rsidRPr="004A01DD">
        <w:rPr>
          <w:rFonts w:ascii="Century Gothic" w:eastAsia="Century Gothic" w:hAnsi="Century Gothic" w:cs="Century Gothic"/>
          <w:color w:val="000000"/>
        </w:rPr>
        <w:t>_________________________</w:t>
      </w:r>
      <w:r w:rsidRPr="004A01DD">
        <w:rPr>
          <w:rFonts w:ascii="Century Gothic" w:eastAsia="Century Gothic" w:hAnsi="Century Gothic" w:cs="Century Gothic"/>
          <w:color w:val="000000"/>
        </w:rPr>
        <w:t xml:space="preserve"> del contrato </w:t>
      </w:r>
      <w:proofErr w:type="gramStart"/>
      <w:r w:rsidRPr="004A01DD">
        <w:rPr>
          <w:rFonts w:ascii="Century Gothic" w:eastAsia="Century Gothic" w:hAnsi="Century Gothic" w:cs="Century Gothic"/>
          <w:b/>
          <w:bCs/>
          <w:color w:val="000000"/>
        </w:rPr>
        <w:t>No.</w:t>
      </w:r>
      <w:r w:rsidRPr="004A01DD">
        <w:rPr>
          <w:rFonts w:ascii="Century Gothic" w:eastAsia="Century Gothic" w:hAnsi="Century Gothic" w:cs="Century Gothic"/>
          <w:b/>
          <w:bCs/>
          <w:color w:val="000000"/>
        </w:rPr>
        <w:t>_</w:t>
      </w:r>
      <w:proofErr w:type="gramEnd"/>
      <w:r w:rsidRPr="004A01DD">
        <w:rPr>
          <w:rFonts w:ascii="Century Gothic" w:eastAsia="Century Gothic" w:hAnsi="Century Gothic" w:cs="Century Gothic"/>
          <w:b/>
          <w:bCs/>
          <w:color w:val="000000"/>
        </w:rPr>
        <w:t>_____</w:t>
      </w:r>
      <w:r w:rsidRPr="004A01DD">
        <w:rPr>
          <w:rFonts w:ascii="Century Gothic" w:eastAsia="Century Gothic" w:hAnsi="Century Gothic" w:cs="Century Gothic"/>
          <w:b/>
          <w:bCs/>
          <w:color w:val="000000"/>
        </w:rPr>
        <w:t>-20</w:t>
      </w:r>
      <w:r w:rsidRPr="004A01DD">
        <w:rPr>
          <w:rFonts w:ascii="Century Gothic" w:eastAsia="Century Gothic" w:hAnsi="Century Gothic" w:cs="Century Gothic"/>
          <w:b/>
          <w:bCs/>
          <w:color w:val="000000"/>
        </w:rPr>
        <w:t>23</w:t>
      </w:r>
      <w:r w:rsidRPr="004A01DD">
        <w:rPr>
          <w:rFonts w:ascii="Century Gothic" w:eastAsia="Century Gothic" w:hAnsi="Century Gothic" w:cs="Century Gothic"/>
          <w:color w:val="000000"/>
        </w:rPr>
        <w:t>.</w:t>
      </w:r>
    </w:p>
    <w:p w14:paraId="024C4D86" w14:textId="39450981" w:rsidR="009F0D62" w:rsidRPr="004A01DD" w:rsidRDefault="009F0D62" w:rsidP="009F0D62">
      <w:pPr>
        <w:numPr>
          <w:ilvl w:val="0"/>
          <w:numId w:val="1"/>
        </w:numPr>
        <w:pBdr>
          <w:top w:val="nil"/>
          <w:left w:val="nil"/>
          <w:bottom w:val="nil"/>
          <w:right w:val="nil"/>
          <w:between w:val="nil"/>
        </w:pBdr>
        <w:spacing w:after="0" w:line="240" w:lineRule="auto"/>
        <w:ind w:left="142" w:firstLine="0"/>
        <w:jc w:val="both"/>
        <w:rPr>
          <w:rFonts w:ascii="Century Gothic" w:eastAsia="Century Gothic" w:hAnsi="Century Gothic" w:cs="Century Gothic"/>
          <w:color w:val="000000"/>
        </w:rPr>
      </w:pPr>
      <w:r w:rsidRPr="004A01DD">
        <w:rPr>
          <w:rFonts w:ascii="Century Gothic" w:eastAsia="Century Gothic" w:hAnsi="Century Gothic" w:cs="Century Gothic"/>
          <w:color w:val="000000"/>
        </w:rPr>
        <w:t xml:space="preserve">Que las partes contratantes consideran conveniente suscribir un Otrosí para </w:t>
      </w:r>
      <w:r w:rsidRPr="004A01DD">
        <w:rPr>
          <w:rFonts w:ascii="Century Gothic" w:eastAsia="Century Gothic" w:hAnsi="Century Gothic" w:cs="Century Gothic"/>
          <w:color w:val="000000"/>
        </w:rPr>
        <w:t>____________________________</w:t>
      </w:r>
      <w:r w:rsidRPr="004A01DD">
        <w:rPr>
          <w:rFonts w:ascii="Century Gothic" w:eastAsia="Century Gothic" w:hAnsi="Century Gothic" w:cs="Century Gothic"/>
          <w:color w:val="000000"/>
        </w:rPr>
        <w:t xml:space="preserve">del contrato de prestación de </w:t>
      </w:r>
      <w:r w:rsidRPr="004A01DD">
        <w:rPr>
          <w:rFonts w:ascii="Century Gothic" w:eastAsia="Century Gothic" w:hAnsi="Century Gothic" w:cs="Century Gothic"/>
          <w:color w:val="000000"/>
        </w:rPr>
        <w:t>_______________</w:t>
      </w:r>
      <w:r w:rsidRPr="004A01DD">
        <w:rPr>
          <w:rFonts w:ascii="Century Gothic" w:eastAsia="Century Gothic" w:hAnsi="Century Gothic" w:cs="Century Gothic"/>
          <w:color w:val="000000"/>
        </w:rPr>
        <w:t xml:space="preserve">   </w:t>
      </w:r>
      <w:r w:rsidRPr="004A01DD">
        <w:rPr>
          <w:rFonts w:ascii="Century Gothic" w:eastAsia="Century Gothic" w:hAnsi="Century Gothic" w:cs="Century Gothic"/>
          <w:b/>
          <w:color w:val="000000"/>
        </w:rPr>
        <w:t xml:space="preserve">No. </w:t>
      </w:r>
      <w:r w:rsidRPr="004A01DD">
        <w:rPr>
          <w:rFonts w:ascii="Century Gothic" w:eastAsia="Century Gothic" w:hAnsi="Century Gothic" w:cs="Century Gothic"/>
          <w:b/>
          <w:color w:val="000000"/>
        </w:rPr>
        <w:t>______</w:t>
      </w:r>
      <w:r w:rsidRPr="004A01DD">
        <w:rPr>
          <w:rFonts w:ascii="Century Gothic" w:eastAsia="Century Gothic" w:hAnsi="Century Gothic" w:cs="Century Gothic"/>
          <w:b/>
          <w:color w:val="000000"/>
        </w:rPr>
        <w:t>—</w:t>
      </w:r>
      <w:r w:rsidRPr="004A01DD">
        <w:rPr>
          <w:rFonts w:ascii="Century Gothic" w:eastAsia="Century Gothic" w:hAnsi="Century Gothic" w:cs="Century Gothic"/>
          <w:b/>
          <w:color w:val="000000"/>
        </w:rPr>
        <w:t xml:space="preserve"> ______</w:t>
      </w:r>
      <w:proofErr w:type="gramStart"/>
      <w:r w:rsidRPr="004A01DD">
        <w:rPr>
          <w:rFonts w:ascii="Century Gothic" w:eastAsia="Century Gothic" w:hAnsi="Century Gothic" w:cs="Century Gothic"/>
          <w:b/>
          <w:color w:val="000000"/>
        </w:rPr>
        <w:t xml:space="preserve">_ </w:t>
      </w:r>
      <w:r w:rsidRPr="004A01DD">
        <w:rPr>
          <w:rFonts w:ascii="Century Gothic" w:eastAsia="Century Gothic" w:hAnsi="Century Gothic" w:cs="Century Gothic"/>
          <w:color w:val="000000"/>
        </w:rPr>
        <w:t xml:space="preserve"> suscrito</w:t>
      </w:r>
      <w:proofErr w:type="gramEnd"/>
      <w:r w:rsidRPr="004A01DD">
        <w:rPr>
          <w:rFonts w:ascii="Century Gothic" w:eastAsia="Century Gothic" w:hAnsi="Century Gothic" w:cs="Century Gothic"/>
          <w:color w:val="000000"/>
        </w:rPr>
        <w:t xml:space="preserve"> por las partes el </w:t>
      </w:r>
      <w:r w:rsidRPr="004A01DD">
        <w:rPr>
          <w:rFonts w:ascii="Century Gothic" w:eastAsia="Century Gothic" w:hAnsi="Century Gothic" w:cs="Century Gothic"/>
          <w:color w:val="000000"/>
        </w:rPr>
        <w:t>_____</w:t>
      </w:r>
      <w:r w:rsidRPr="004A01DD">
        <w:rPr>
          <w:rFonts w:ascii="Century Gothic" w:eastAsia="Century Gothic" w:hAnsi="Century Gothic" w:cs="Century Gothic"/>
        </w:rPr>
        <w:t xml:space="preserve"> de </w:t>
      </w:r>
      <w:r w:rsidRPr="004A01DD">
        <w:rPr>
          <w:rFonts w:ascii="Century Gothic" w:eastAsia="Century Gothic" w:hAnsi="Century Gothic" w:cs="Century Gothic"/>
        </w:rPr>
        <w:t>_________</w:t>
      </w:r>
      <w:r w:rsidRPr="004A01DD">
        <w:rPr>
          <w:rFonts w:ascii="Century Gothic" w:eastAsia="Century Gothic" w:hAnsi="Century Gothic" w:cs="Century Gothic"/>
        </w:rPr>
        <w:t xml:space="preserve"> </w:t>
      </w:r>
      <w:proofErr w:type="gramStart"/>
      <w:r w:rsidRPr="004A01DD">
        <w:rPr>
          <w:rFonts w:ascii="Century Gothic" w:eastAsia="Century Gothic" w:hAnsi="Century Gothic" w:cs="Century Gothic"/>
        </w:rPr>
        <w:t xml:space="preserve">del </w:t>
      </w:r>
      <w:r w:rsidRPr="004A01DD">
        <w:rPr>
          <w:rFonts w:ascii="Century Gothic" w:eastAsia="Century Gothic" w:hAnsi="Century Gothic" w:cs="Century Gothic"/>
        </w:rPr>
        <w:t xml:space="preserve"> _</w:t>
      </w:r>
      <w:proofErr w:type="gramEnd"/>
      <w:r w:rsidRPr="004A01DD">
        <w:rPr>
          <w:rFonts w:ascii="Century Gothic" w:eastAsia="Century Gothic" w:hAnsi="Century Gothic" w:cs="Century Gothic"/>
        </w:rPr>
        <w:t>_______</w:t>
      </w:r>
      <w:r w:rsidRPr="004A01DD">
        <w:rPr>
          <w:rFonts w:ascii="Century Gothic" w:eastAsia="Century Gothic" w:hAnsi="Century Gothic" w:cs="Century Gothic"/>
          <w:color w:val="000000"/>
        </w:rPr>
        <w:t>, el cual se regirá por las siguientes cláusulas:</w:t>
      </w:r>
    </w:p>
    <w:bookmarkEnd w:id="1"/>
    <w:bookmarkEnd w:id="2"/>
    <w:p w14:paraId="7D24782F"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7B239C28"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color w:val="000000"/>
        </w:rPr>
      </w:pPr>
    </w:p>
    <w:p w14:paraId="202A98C1" w14:textId="77777777" w:rsidR="009F0D62" w:rsidRPr="004A01DD" w:rsidRDefault="009F0D62" w:rsidP="009F0D62">
      <w:pPr>
        <w:pBdr>
          <w:top w:val="nil"/>
          <w:left w:val="nil"/>
          <w:bottom w:val="nil"/>
          <w:right w:val="nil"/>
          <w:between w:val="nil"/>
        </w:pBdr>
        <w:spacing w:after="0" w:line="240" w:lineRule="auto"/>
        <w:jc w:val="center"/>
        <w:rPr>
          <w:rFonts w:ascii="Century Gothic" w:eastAsia="Century Gothic" w:hAnsi="Century Gothic" w:cs="Century Gothic"/>
          <w:b/>
          <w:bCs/>
          <w:color w:val="000000"/>
        </w:rPr>
      </w:pPr>
      <w:r w:rsidRPr="004A01DD">
        <w:rPr>
          <w:rFonts w:ascii="Century Gothic" w:eastAsia="Century Gothic" w:hAnsi="Century Gothic" w:cs="Century Gothic"/>
          <w:b/>
          <w:bCs/>
          <w:color w:val="000000"/>
        </w:rPr>
        <w:t>MODIFICACIÓN:</w:t>
      </w:r>
    </w:p>
    <w:p w14:paraId="1D32DF16" w14:textId="77777777" w:rsidR="009F0D62" w:rsidRPr="004A01DD" w:rsidRDefault="009F0D62" w:rsidP="009F0D62">
      <w:pPr>
        <w:pBdr>
          <w:top w:val="nil"/>
          <w:left w:val="nil"/>
          <w:bottom w:val="nil"/>
          <w:right w:val="nil"/>
          <w:between w:val="nil"/>
        </w:pBdr>
        <w:spacing w:after="0" w:line="240" w:lineRule="auto"/>
        <w:jc w:val="center"/>
        <w:rPr>
          <w:rFonts w:ascii="Century Gothic" w:eastAsia="Century Gothic" w:hAnsi="Century Gothic" w:cs="Century Gothic"/>
          <w:color w:val="000000"/>
        </w:rPr>
      </w:pPr>
    </w:p>
    <w:p w14:paraId="43A50098"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Cs/>
          <w:color w:val="000000"/>
        </w:rPr>
      </w:pPr>
      <w:bookmarkStart w:id="3" w:name="_Hlk212820371"/>
      <w:r w:rsidRPr="004A01DD">
        <w:rPr>
          <w:rFonts w:ascii="Century Gothic" w:eastAsia="Century Gothic" w:hAnsi="Century Gothic" w:cs="Century Gothic"/>
          <w:b/>
          <w:color w:val="000000"/>
        </w:rPr>
        <w:t xml:space="preserve">PRIMERO: </w:t>
      </w:r>
      <w:r w:rsidRPr="004A01DD">
        <w:rPr>
          <w:rFonts w:ascii="Century Gothic" w:eastAsia="Century Gothic" w:hAnsi="Century Gothic" w:cs="Century Gothic"/>
          <w:bCs/>
          <w:color w:val="000000"/>
        </w:rPr>
        <w:t>Se modifica valor del contrato en los siguientes términos:</w:t>
      </w:r>
    </w:p>
    <w:bookmarkEnd w:id="3"/>
    <w:p w14:paraId="5FD0D13A" w14:textId="77777777"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b/>
          <w:color w:val="000000"/>
        </w:rPr>
      </w:pPr>
    </w:p>
    <w:p w14:paraId="2C14AA80" w14:textId="1AC3C7F3"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r w:rsidRPr="004A01DD">
        <w:rPr>
          <w:rFonts w:ascii="Century Gothic" w:eastAsia="Century Gothic" w:hAnsi="Century Gothic" w:cs="Century Gothic"/>
          <w:b/>
          <w:color w:val="000000"/>
        </w:rPr>
        <w:t xml:space="preserve">CLÁUSULA </w:t>
      </w:r>
      <w:r w:rsidRPr="004A01DD">
        <w:rPr>
          <w:rFonts w:ascii="Century Gothic" w:eastAsia="Century Gothic" w:hAnsi="Century Gothic" w:cs="Century Gothic"/>
          <w:b/>
          <w:color w:val="000000"/>
        </w:rPr>
        <w:t>__________________</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b/>
          <w:color w:val="000000"/>
        </w:rPr>
        <w:t>_____________________</w:t>
      </w:r>
      <w:r w:rsidRPr="004A01DD">
        <w:rPr>
          <w:rFonts w:ascii="Century Gothic" w:eastAsia="Century Gothic" w:hAnsi="Century Gothic" w:cs="Century Gothic"/>
          <w:b/>
          <w:color w:val="000000"/>
        </w:rPr>
        <w:t xml:space="preserve">: </w:t>
      </w:r>
      <w:r w:rsidRPr="004A01DD">
        <w:rPr>
          <w:rFonts w:ascii="Century Gothic" w:eastAsia="Century Gothic" w:hAnsi="Century Gothic" w:cs="Century Gothic"/>
          <w:color w:val="000000"/>
        </w:rPr>
        <w:t xml:space="preserve">El presente contrato tendrá un </w:t>
      </w:r>
    </w:p>
    <w:p w14:paraId="50CE594C" w14:textId="77777777"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p>
    <w:p w14:paraId="3CE6D51F" w14:textId="59669C60"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r w:rsidRPr="004A01DD">
        <w:rPr>
          <w:rFonts w:ascii="Century Gothic" w:eastAsia="Century Gothic" w:hAnsi="Century Gothic" w:cs="Century Gothic"/>
          <w:color w:val="000000"/>
        </w:rPr>
        <w:t>_________________________________________________________________________________</w:t>
      </w:r>
    </w:p>
    <w:p w14:paraId="3114937F" w14:textId="508A00EA"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r w:rsidRPr="004A01DD">
        <w:rPr>
          <w:rFonts w:ascii="Century Gothic" w:eastAsia="Century Gothic" w:hAnsi="Century Gothic" w:cs="Century Gothic"/>
          <w:color w:val="000000"/>
        </w:rPr>
        <w:t>______.</w:t>
      </w:r>
    </w:p>
    <w:p w14:paraId="394BFA3E" w14:textId="77777777"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p>
    <w:p w14:paraId="2FDDBDD4" w14:textId="77777777"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b/>
          <w:color w:val="000000"/>
        </w:rPr>
      </w:pPr>
    </w:p>
    <w:p w14:paraId="3469C908" w14:textId="684B9139"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Cs/>
          <w:color w:val="000000"/>
        </w:rPr>
      </w:pPr>
      <w:bookmarkStart w:id="4" w:name="_Hlk212820407"/>
      <w:r w:rsidRPr="004A01DD">
        <w:rPr>
          <w:rFonts w:ascii="Century Gothic" w:eastAsia="Century Gothic" w:hAnsi="Century Gothic" w:cs="Century Gothic"/>
          <w:b/>
          <w:color w:val="000000"/>
        </w:rPr>
        <w:t xml:space="preserve">SEGUNDO: </w:t>
      </w:r>
      <w:r w:rsidRPr="004A01DD">
        <w:rPr>
          <w:rFonts w:ascii="Century Gothic" w:eastAsia="Century Gothic" w:hAnsi="Century Gothic" w:cs="Century Gothic"/>
          <w:bCs/>
          <w:color w:val="000000"/>
        </w:rPr>
        <w:t xml:space="preserve">Se modifica </w:t>
      </w:r>
      <w:r w:rsidRPr="004A01DD">
        <w:rPr>
          <w:rFonts w:ascii="Century Gothic" w:eastAsia="Century Gothic" w:hAnsi="Century Gothic" w:cs="Century Gothic"/>
          <w:bCs/>
          <w:color w:val="000000"/>
        </w:rPr>
        <w:t>EL VALOR DEL CONTRATO: __________________________________________</w:t>
      </w:r>
    </w:p>
    <w:p w14:paraId="68C832DF" w14:textId="360F3104"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Cs/>
          <w:color w:val="000000"/>
        </w:rPr>
      </w:pPr>
      <w:r w:rsidRPr="004A01DD">
        <w:rPr>
          <w:rFonts w:ascii="Century Gothic" w:eastAsia="Century Gothic" w:hAnsi="Century Gothic" w:cs="Century Gothic"/>
          <w:bCs/>
          <w:color w:val="000000"/>
        </w:rPr>
        <w:t>en los siguientes términos:</w:t>
      </w:r>
    </w:p>
    <w:bookmarkEnd w:id="4"/>
    <w:p w14:paraId="63549271" w14:textId="77777777"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b/>
          <w:color w:val="000000"/>
        </w:rPr>
      </w:pPr>
    </w:p>
    <w:p w14:paraId="3E82D570" w14:textId="2DBE72D4" w:rsidR="009F0D62" w:rsidRPr="004A01DD" w:rsidRDefault="009F0D62" w:rsidP="009F0D62">
      <w:pPr>
        <w:pBdr>
          <w:top w:val="nil"/>
          <w:left w:val="nil"/>
          <w:bottom w:val="nil"/>
          <w:right w:val="nil"/>
          <w:between w:val="nil"/>
        </w:pBdr>
        <w:spacing w:after="0" w:line="240" w:lineRule="atLeast"/>
        <w:jc w:val="both"/>
        <w:rPr>
          <w:rFonts w:ascii="Century Gothic" w:eastAsia="Century Gothic" w:hAnsi="Century Gothic" w:cs="Century Gothic"/>
          <w:color w:val="000000"/>
        </w:rPr>
      </w:pPr>
      <w:r w:rsidRPr="004A01DD">
        <w:rPr>
          <w:rFonts w:ascii="Century Gothic" w:eastAsia="Century Gothic" w:hAnsi="Century Gothic" w:cs="Century Gothic"/>
          <w:b/>
          <w:color w:val="000000"/>
        </w:rPr>
        <w:t xml:space="preserve">CLÁUSULA SEXTA. FORMA DE PAGO: </w:t>
      </w:r>
      <w:r w:rsidRPr="004A01DD">
        <w:rPr>
          <w:rFonts w:ascii="Century Gothic" w:eastAsia="Century Gothic" w:hAnsi="Century Gothic" w:cs="Century Gothic"/>
          <w:color w:val="000000"/>
        </w:rPr>
        <w:t>LA UNIVERSIDAD realizará el pago</w:t>
      </w:r>
      <w:r w:rsidRPr="004A01DD">
        <w:rPr>
          <w:rFonts w:ascii="Century Gothic" w:eastAsia="Century Gothic" w:hAnsi="Century Gothic" w:cs="Century Gothic"/>
          <w:color w:val="000000"/>
        </w:rPr>
        <w:t>____________________________________________________________________________________________________________________________</w:t>
      </w:r>
      <w:r w:rsidRPr="004A01DD">
        <w:rPr>
          <w:rFonts w:ascii="Century Gothic" w:eastAsia="Century Gothic" w:hAnsi="Century Gothic" w:cs="Century Gothic"/>
          <w:color w:val="000000"/>
        </w:rPr>
        <w:t xml:space="preserve">; previa presentación de la cuenta de cobro o </w:t>
      </w:r>
      <w:proofErr w:type="gramStart"/>
      <w:r w:rsidRPr="004A01DD">
        <w:rPr>
          <w:rFonts w:ascii="Century Gothic" w:eastAsia="Century Gothic" w:hAnsi="Century Gothic" w:cs="Century Gothic"/>
          <w:color w:val="000000"/>
        </w:rPr>
        <w:t>factura  acta</w:t>
      </w:r>
      <w:proofErr w:type="gramEnd"/>
      <w:r w:rsidRPr="004A01DD">
        <w:rPr>
          <w:rFonts w:ascii="Century Gothic" w:eastAsia="Century Gothic" w:hAnsi="Century Gothic" w:cs="Century Gothic"/>
          <w:color w:val="000000"/>
        </w:rPr>
        <w:t xml:space="preserve"> de seguimiento o terminación según sea el caso y con el respectivo aval de la Coordinación de Proyectos de Extensión Idiomas en el cumplimiento de las obligaciones de la Cláusula Segunda. </w:t>
      </w:r>
    </w:p>
    <w:p w14:paraId="3C43021A"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
          <w:color w:val="000000"/>
        </w:rPr>
      </w:pPr>
    </w:p>
    <w:p w14:paraId="71B4862B"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Cs/>
          <w:color w:val="000000"/>
        </w:rPr>
      </w:pPr>
      <w:r w:rsidRPr="004A01DD">
        <w:rPr>
          <w:rFonts w:ascii="Century Gothic" w:eastAsia="Century Gothic" w:hAnsi="Century Gothic" w:cs="Century Gothic"/>
          <w:b/>
          <w:color w:val="000000"/>
        </w:rPr>
        <w:t xml:space="preserve">TERCERO: </w:t>
      </w:r>
      <w:r w:rsidRPr="004A01DD">
        <w:rPr>
          <w:rFonts w:ascii="Century Gothic" w:eastAsia="Century Gothic" w:hAnsi="Century Gothic" w:cs="Century Gothic"/>
          <w:bCs/>
          <w:color w:val="000000"/>
        </w:rPr>
        <w:t>Se modifica la fecha de terminación del contrato en los siguientes términos:</w:t>
      </w:r>
    </w:p>
    <w:p w14:paraId="358C20F3" w14:textId="77777777"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bCs/>
          <w:color w:val="000000"/>
        </w:rPr>
      </w:pPr>
    </w:p>
    <w:p w14:paraId="5BD8D188" w14:textId="6EBFE294" w:rsidR="009F0D62" w:rsidRPr="004A01DD" w:rsidRDefault="009F0D62" w:rsidP="009F0D62">
      <w:pPr>
        <w:pBdr>
          <w:top w:val="nil"/>
          <w:left w:val="nil"/>
          <w:bottom w:val="nil"/>
          <w:right w:val="nil"/>
          <w:between w:val="nil"/>
        </w:pBdr>
        <w:spacing w:after="0" w:line="240" w:lineRule="auto"/>
        <w:jc w:val="both"/>
        <w:rPr>
          <w:rFonts w:ascii="Century Gothic" w:eastAsia="Century Gothic" w:hAnsi="Century Gothic" w:cs="Century Gothic"/>
          <w:color w:val="000000"/>
        </w:rPr>
      </w:pPr>
      <w:r w:rsidRPr="004A01DD">
        <w:rPr>
          <w:rFonts w:ascii="Century Gothic" w:eastAsia="Century Gothic" w:hAnsi="Century Gothic" w:cs="Century Gothic"/>
          <w:b/>
          <w:color w:val="000000"/>
        </w:rPr>
        <w:t xml:space="preserve">CLÁUSULA </w:t>
      </w:r>
      <w:r w:rsidRPr="004A01DD">
        <w:rPr>
          <w:rFonts w:ascii="Century Gothic" w:eastAsia="Century Gothic" w:hAnsi="Century Gothic" w:cs="Century Gothic"/>
          <w:b/>
          <w:color w:val="000000"/>
        </w:rPr>
        <w:t>_____</w:t>
      </w:r>
      <w:r w:rsidRPr="004A01DD">
        <w:rPr>
          <w:rFonts w:ascii="Century Gothic" w:eastAsia="Century Gothic" w:hAnsi="Century Gothic" w:cs="Century Gothic"/>
          <w:b/>
          <w:color w:val="000000"/>
        </w:rPr>
        <w:t>. DURACIÓN</w:t>
      </w:r>
      <w:r w:rsidRPr="004A01DD">
        <w:rPr>
          <w:rFonts w:ascii="Century Gothic" w:eastAsia="Century Gothic" w:hAnsi="Century Gothic" w:cs="Century Gothic"/>
          <w:color w:val="000000"/>
        </w:rPr>
        <w:t xml:space="preserve">: Este contrato se ejecutará entre las siguientes fechas del </w:t>
      </w:r>
      <w:r w:rsidRPr="004A01DD">
        <w:rPr>
          <w:rFonts w:ascii="Century Gothic" w:eastAsia="Century Gothic" w:hAnsi="Century Gothic" w:cs="Century Gothic"/>
          <w:color w:val="000000"/>
        </w:rPr>
        <w:t>_____</w:t>
      </w:r>
      <w:r w:rsidRPr="004A01DD">
        <w:rPr>
          <w:rFonts w:ascii="Century Gothic" w:eastAsia="Century Gothic" w:hAnsi="Century Gothic" w:cs="Century Gothic"/>
          <w:color w:val="000000"/>
        </w:rPr>
        <w:t xml:space="preserve"> de </w:t>
      </w:r>
      <w:r w:rsidRPr="004A01DD">
        <w:rPr>
          <w:rFonts w:ascii="Century Gothic" w:eastAsia="Century Gothic" w:hAnsi="Century Gothic" w:cs="Century Gothic"/>
          <w:color w:val="000000"/>
        </w:rPr>
        <w:t>_______</w:t>
      </w:r>
      <w:r w:rsidRPr="004A01DD">
        <w:rPr>
          <w:rFonts w:ascii="Century Gothic" w:eastAsia="Century Gothic" w:hAnsi="Century Gothic" w:cs="Century Gothic"/>
          <w:color w:val="000000"/>
        </w:rPr>
        <w:t xml:space="preserve"> </w:t>
      </w:r>
      <w:proofErr w:type="spellStart"/>
      <w:r w:rsidRPr="004A01DD">
        <w:rPr>
          <w:rFonts w:ascii="Century Gothic" w:eastAsia="Century Gothic" w:hAnsi="Century Gothic" w:cs="Century Gothic"/>
          <w:color w:val="000000"/>
        </w:rPr>
        <w:t>de</w:t>
      </w:r>
      <w:proofErr w:type="spellEnd"/>
      <w:r w:rsidRPr="004A01DD">
        <w:rPr>
          <w:rFonts w:ascii="Century Gothic" w:eastAsia="Century Gothic" w:hAnsi="Century Gothic" w:cs="Century Gothic"/>
          <w:color w:val="000000"/>
        </w:rPr>
        <w:t xml:space="preserve"> </w:t>
      </w:r>
      <w:r w:rsidRPr="004A01DD">
        <w:rPr>
          <w:rFonts w:ascii="Century Gothic" w:eastAsia="Century Gothic" w:hAnsi="Century Gothic" w:cs="Century Gothic"/>
          <w:color w:val="000000"/>
        </w:rPr>
        <w:t>___________</w:t>
      </w:r>
      <w:r w:rsidRPr="004A01DD">
        <w:rPr>
          <w:rFonts w:ascii="Century Gothic" w:eastAsia="Century Gothic" w:hAnsi="Century Gothic" w:cs="Century Gothic"/>
          <w:color w:val="000000"/>
        </w:rPr>
        <w:t xml:space="preserve"> al </w:t>
      </w:r>
      <w:r w:rsidRPr="004A01DD">
        <w:rPr>
          <w:rFonts w:ascii="Century Gothic" w:eastAsia="Century Gothic" w:hAnsi="Century Gothic" w:cs="Century Gothic"/>
          <w:color w:val="000000"/>
        </w:rPr>
        <w:t>____</w:t>
      </w:r>
      <w:r w:rsidRPr="004A01DD">
        <w:rPr>
          <w:rFonts w:ascii="Century Gothic" w:eastAsia="Century Gothic" w:hAnsi="Century Gothic" w:cs="Century Gothic"/>
          <w:color w:val="000000"/>
        </w:rPr>
        <w:t xml:space="preserve"> de </w:t>
      </w:r>
      <w:r w:rsidRPr="004A01DD">
        <w:rPr>
          <w:rFonts w:ascii="Century Gothic" w:eastAsia="Century Gothic" w:hAnsi="Century Gothic" w:cs="Century Gothic"/>
          <w:color w:val="000000"/>
        </w:rPr>
        <w:t>_____</w:t>
      </w:r>
      <w:r w:rsidRPr="004A01DD">
        <w:rPr>
          <w:rFonts w:ascii="Century Gothic" w:eastAsia="Century Gothic" w:hAnsi="Century Gothic" w:cs="Century Gothic"/>
          <w:color w:val="000000"/>
        </w:rPr>
        <w:t xml:space="preserve"> </w:t>
      </w:r>
      <w:proofErr w:type="spellStart"/>
      <w:r w:rsidRPr="004A01DD">
        <w:rPr>
          <w:rFonts w:ascii="Century Gothic" w:eastAsia="Century Gothic" w:hAnsi="Century Gothic" w:cs="Century Gothic"/>
          <w:color w:val="000000"/>
        </w:rPr>
        <w:t>de</w:t>
      </w:r>
      <w:proofErr w:type="spellEnd"/>
      <w:r w:rsidRPr="004A01DD">
        <w:rPr>
          <w:rFonts w:ascii="Century Gothic" w:eastAsia="Century Gothic" w:hAnsi="Century Gothic" w:cs="Century Gothic"/>
          <w:color w:val="000000"/>
        </w:rPr>
        <w:t xml:space="preserve"> </w:t>
      </w:r>
      <w:r w:rsidRPr="004A01DD">
        <w:rPr>
          <w:rFonts w:ascii="Century Gothic" w:eastAsia="Century Gothic" w:hAnsi="Century Gothic" w:cs="Century Gothic"/>
          <w:color w:val="000000"/>
        </w:rPr>
        <w:t>___________</w:t>
      </w:r>
      <w:r w:rsidRPr="004A01DD">
        <w:rPr>
          <w:rFonts w:ascii="Century Gothic" w:eastAsia="Century Gothic" w:hAnsi="Century Gothic" w:cs="Century Gothic"/>
          <w:color w:val="000000"/>
        </w:rPr>
        <w:t xml:space="preserve">. </w:t>
      </w:r>
    </w:p>
    <w:p w14:paraId="27EB44A5" w14:textId="77777777" w:rsidR="009F0D62" w:rsidRPr="004A01DD" w:rsidRDefault="009F0D62" w:rsidP="009F0D62">
      <w:pPr>
        <w:spacing w:after="0"/>
        <w:jc w:val="both"/>
        <w:rPr>
          <w:rFonts w:ascii="Century Gothic" w:eastAsia="Century Gothic" w:hAnsi="Century Gothic" w:cs="Century Gothic"/>
          <w:b/>
          <w:color w:val="000000"/>
        </w:rPr>
      </w:pPr>
    </w:p>
    <w:p w14:paraId="07B5398C" w14:textId="24907275" w:rsidR="009F0D62" w:rsidRPr="004A01DD" w:rsidRDefault="009F0D62" w:rsidP="009F0D62">
      <w:pPr>
        <w:spacing w:after="0"/>
        <w:jc w:val="both"/>
        <w:rPr>
          <w:rFonts w:ascii="Century Gothic" w:eastAsia="Century Gothic" w:hAnsi="Century Gothic" w:cs="Century Gothic"/>
          <w:color w:val="000000"/>
        </w:rPr>
      </w:pPr>
      <w:r w:rsidRPr="004A01DD">
        <w:rPr>
          <w:rFonts w:ascii="Century Gothic" w:eastAsia="Century Gothic" w:hAnsi="Century Gothic" w:cs="Century Gothic"/>
          <w:b/>
          <w:color w:val="000000"/>
        </w:rPr>
        <w:t xml:space="preserve">SEGUNDO: SUBSISTENCIA DE OBLIGACIONES. </w:t>
      </w:r>
      <w:r w:rsidRPr="004A01DD">
        <w:rPr>
          <w:rFonts w:ascii="Century Gothic" w:eastAsia="Century Gothic" w:hAnsi="Century Gothic" w:cs="Century Gothic"/>
          <w:color w:val="000000"/>
        </w:rPr>
        <w:t xml:space="preserve">El presente Otrosí modifica el contrato al que pertenece sólo en las </w:t>
      </w:r>
      <w:r w:rsidRPr="004A01DD">
        <w:rPr>
          <w:rFonts w:ascii="Century Gothic" w:eastAsia="Century Gothic" w:hAnsi="Century Gothic" w:cs="Century Gothic"/>
          <w:b/>
          <w:bCs/>
          <w:i/>
          <w:color w:val="000000"/>
        </w:rPr>
        <w:t xml:space="preserve">Cláusulas </w:t>
      </w:r>
      <w:r w:rsidRPr="004A01DD">
        <w:rPr>
          <w:rFonts w:ascii="Century Gothic" w:eastAsia="Century Gothic" w:hAnsi="Century Gothic" w:cs="Century Gothic"/>
          <w:b/>
          <w:bCs/>
          <w:i/>
          <w:color w:val="000000"/>
        </w:rPr>
        <w:t>____________</w:t>
      </w:r>
      <w:r w:rsidRPr="004A01DD">
        <w:rPr>
          <w:rFonts w:ascii="Century Gothic" w:eastAsia="Century Gothic" w:hAnsi="Century Gothic" w:cs="Century Gothic"/>
          <w:b/>
          <w:bCs/>
          <w:i/>
          <w:color w:val="000000"/>
        </w:rPr>
        <w:t xml:space="preserve">, </w:t>
      </w:r>
      <w:r w:rsidRPr="004A01DD">
        <w:rPr>
          <w:rFonts w:ascii="Century Gothic" w:eastAsia="Century Gothic" w:hAnsi="Century Gothic" w:cs="Century Gothic"/>
          <w:b/>
          <w:bCs/>
          <w:i/>
          <w:color w:val="000000"/>
        </w:rPr>
        <w:t>__________</w:t>
      </w:r>
      <w:r w:rsidRPr="004A01DD">
        <w:rPr>
          <w:rFonts w:ascii="Century Gothic" w:eastAsia="Century Gothic" w:hAnsi="Century Gothic" w:cs="Century Gothic"/>
          <w:b/>
          <w:bCs/>
          <w:i/>
          <w:color w:val="000000"/>
        </w:rPr>
        <w:t xml:space="preserve"> y </w:t>
      </w:r>
      <w:r w:rsidRPr="004A01DD">
        <w:rPr>
          <w:rFonts w:ascii="Century Gothic" w:eastAsia="Century Gothic" w:hAnsi="Century Gothic" w:cs="Century Gothic"/>
          <w:b/>
          <w:bCs/>
          <w:i/>
          <w:color w:val="000000"/>
        </w:rPr>
        <w:t>_____________</w:t>
      </w:r>
      <w:r w:rsidRPr="004A01DD">
        <w:rPr>
          <w:rFonts w:ascii="Century Gothic" w:eastAsia="Century Gothic" w:hAnsi="Century Gothic" w:cs="Century Gothic"/>
          <w:i/>
          <w:color w:val="000000"/>
        </w:rPr>
        <w:t xml:space="preserve">, </w:t>
      </w:r>
      <w:r w:rsidRPr="004A01DD">
        <w:rPr>
          <w:rFonts w:ascii="Century Gothic" w:eastAsia="Century Gothic" w:hAnsi="Century Gothic" w:cs="Century Gothic"/>
          <w:color w:val="000000"/>
        </w:rPr>
        <w:t xml:space="preserve">conservando los derechos y obligaciones en él incorporados inicialmente. </w:t>
      </w:r>
    </w:p>
    <w:p w14:paraId="4E6D6DE6" w14:textId="77777777" w:rsidR="009F0D62" w:rsidRPr="004A01DD" w:rsidRDefault="009F0D62" w:rsidP="009F0D62">
      <w:pPr>
        <w:spacing w:after="0"/>
        <w:jc w:val="both"/>
        <w:rPr>
          <w:rFonts w:ascii="Century Gothic" w:eastAsia="Century Gothic" w:hAnsi="Century Gothic" w:cs="Century Gothic"/>
          <w:b/>
          <w:color w:val="000000"/>
        </w:rPr>
      </w:pPr>
    </w:p>
    <w:p w14:paraId="571DF9AE" w14:textId="77777777" w:rsidR="009F0D62" w:rsidRPr="004A01DD" w:rsidRDefault="009F0D62" w:rsidP="009F0D62">
      <w:pPr>
        <w:spacing w:after="0"/>
        <w:jc w:val="both"/>
        <w:rPr>
          <w:rFonts w:ascii="Century Gothic" w:eastAsia="Century Gothic" w:hAnsi="Century Gothic" w:cs="Century Gothic"/>
          <w:color w:val="000000"/>
        </w:rPr>
      </w:pPr>
      <w:r w:rsidRPr="004A01DD">
        <w:rPr>
          <w:rFonts w:ascii="Century Gothic" w:eastAsia="Century Gothic" w:hAnsi="Century Gothic" w:cs="Century Gothic"/>
          <w:b/>
          <w:color w:val="000000"/>
        </w:rPr>
        <w:t>TERCERO: PERFECCIONAMIENTO Y VALIDEZ.</w:t>
      </w:r>
      <w:r w:rsidRPr="004A01DD">
        <w:rPr>
          <w:rFonts w:ascii="Century Gothic" w:eastAsia="Century Gothic" w:hAnsi="Century Gothic" w:cs="Century Gothic"/>
          <w:color w:val="000000"/>
        </w:rPr>
        <w:t xml:space="preserve">  El presente Otrosí se perfecciona y valida con la firma de las partes.   </w:t>
      </w:r>
    </w:p>
    <w:p w14:paraId="34005BFB" w14:textId="77777777" w:rsidR="009F0D62" w:rsidRPr="004A01DD" w:rsidRDefault="009F0D62" w:rsidP="009F0D62">
      <w:pPr>
        <w:spacing w:after="0"/>
        <w:jc w:val="both"/>
        <w:rPr>
          <w:rFonts w:ascii="Century Gothic" w:eastAsia="Century Gothic" w:hAnsi="Century Gothic" w:cs="Century Gothic"/>
          <w:color w:val="000000"/>
        </w:rPr>
      </w:pPr>
    </w:p>
    <w:p w14:paraId="0CD588E0" w14:textId="1B5B0F31" w:rsidR="009F0D62" w:rsidRPr="004A01DD" w:rsidRDefault="009F0D62" w:rsidP="009F0D62">
      <w:pPr>
        <w:spacing w:after="0"/>
        <w:jc w:val="both"/>
        <w:rPr>
          <w:rFonts w:ascii="Century Gothic" w:eastAsia="Century Gothic" w:hAnsi="Century Gothic" w:cs="Century Gothic"/>
          <w:color w:val="000000"/>
        </w:rPr>
      </w:pPr>
      <w:r w:rsidRPr="004A01DD">
        <w:rPr>
          <w:rFonts w:ascii="Century Gothic" w:eastAsia="Century Gothic" w:hAnsi="Century Gothic" w:cs="Century Gothic"/>
          <w:color w:val="000000"/>
        </w:rPr>
        <w:t xml:space="preserve">Como muestra de conformidad se firma el presente documento por las partes intervinientes en Manizales, el día </w:t>
      </w:r>
      <w:r w:rsidRPr="004A01DD">
        <w:rPr>
          <w:rFonts w:ascii="Century Gothic" w:eastAsia="Century Gothic" w:hAnsi="Century Gothic" w:cs="Century Gothic"/>
          <w:color w:val="000000"/>
        </w:rPr>
        <w:t>_________________</w:t>
      </w:r>
      <w:r w:rsidRPr="004A01DD">
        <w:rPr>
          <w:rFonts w:ascii="Century Gothic" w:eastAsia="Century Gothic" w:hAnsi="Century Gothic" w:cs="Century Gothic"/>
          <w:color w:val="000000"/>
        </w:rPr>
        <w:t xml:space="preserve"> de </w:t>
      </w:r>
      <w:r w:rsidRPr="004A01DD">
        <w:rPr>
          <w:rFonts w:ascii="Century Gothic" w:eastAsia="Century Gothic" w:hAnsi="Century Gothic" w:cs="Century Gothic"/>
          <w:color w:val="000000"/>
        </w:rPr>
        <w:t>____________</w:t>
      </w:r>
      <w:r w:rsidRPr="004A01DD">
        <w:rPr>
          <w:rFonts w:ascii="Century Gothic" w:eastAsia="Century Gothic" w:hAnsi="Century Gothic" w:cs="Century Gothic"/>
          <w:color w:val="000000"/>
        </w:rPr>
        <w:t xml:space="preserve"> del 202</w:t>
      </w:r>
      <w:r w:rsidRPr="004A01DD">
        <w:rPr>
          <w:rFonts w:ascii="Century Gothic" w:eastAsia="Century Gothic" w:hAnsi="Century Gothic" w:cs="Century Gothic"/>
          <w:color w:val="000000"/>
        </w:rPr>
        <w:t>6</w:t>
      </w:r>
      <w:r w:rsidRPr="004A01DD">
        <w:rPr>
          <w:rFonts w:ascii="Century Gothic" w:eastAsia="Century Gothic" w:hAnsi="Century Gothic" w:cs="Century Gothic"/>
          <w:color w:val="000000"/>
        </w:rPr>
        <w:t>.</w:t>
      </w:r>
    </w:p>
    <w:p w14:paraId="76F0A0EF" w14:textId="77777777" w:rsidR="009F0D62" w:rsidRPr="004A01DD" w:rsidRDefault="009F0D62" w:rsidP="009F0D62">
      <w:pPr>
        <w:spacing w:after="0"/>
        <w:rPr>
          <w:rFonts w:ascii="Century Gothic" w:eastAsia="Century Gothic" w:hAnsi="Century Gothic" w:cs="Century Gothic"/>
        </w:rPr>
      </w:pPr>
    </w:p>
    <w:p w14:paraId="085AED6F" w14:textId="77777777" w:rsidR="009F0D62" w:rsidRPr="004A01DD" w:rsidRDefault="009F0D62" w:rsidP="009F0D62">
      <w:pPr>
        <w:spacing w:after="0"/>
        <w:rPr>
          <w:rFonts w:ascii="Century Gothic" w:eastAsia="Century Gothic" w:hAnsi="Century Gothic" w:cs="Century Gothic"/>
        </w:rPr>
      </w:pPr>
    </w:p>
    <w:p w14:paraId="23537180" w14:textId="3E290EBA" w:rsidR="009F0D62" w:rsidRPr="004A01DD" w:rsidRDefault="009F0D62" w:rsidP="009F0D62">
      <w:pPr>
        <w:spacing w:after="0"/>
        <w:jc w:val="both"/>
        <w:rPr>
          <w:rFonts w:ascii="Century Gothic" w:hAnsi="Century Gothic" w:cs="Arial"/>
          <w:b/>
          <w:i/>
          <w:iCs/>
        </w:rPr>
      </w:pPr>
      <w:bookmarkStart w:id="5" w:name="_Hlk205568430"/>
      <w:bookmarkStart w:id="6" w:name="_Hlk206596433"/>
      <w:r w:rsidRPr="004A01DD">
        <w:rPr>
          <w:rFonts w:ascii="Century Gothic" w:hAnsi="Century Gothic" w:cs="Arial"/>
          <w:b/>
          <w:i/>
          <w:iCs/>
        </w:rPr>
        <w:t xml:space="preserve">Dr. </w:t>
      </w:r>
      <w:proofErr w:type="spellStart"/>
      <w:r w:rsidR="004A01DD" w:rsidRPr="004A01DD">
        <w:rPr>
          <w:rFonts w:ascii="Century Gothic" w:hAnsi="Century Gothic" w:cs="Arial"/>
          <w:b/>
          <w:i/>
          <w:iCs/>
        </w:rPr>
        <w:t>xxxxxxxxxxxxxxxxxxxxxxxxxxxxx</w:t>
      </w:r>
      <w:proofErr w:type="spellEnd"/>
      <w:r w:rsidR="004A01DD" w:rsidRPr="004A01DD">
        <w:rPr>
          <w:rFonts w:ascii="Century Gothic" w:hAnsi="Century Gothic" w:cs="Arial"/>
          <w:b/>
          <w:i/>
          <w:iCs/>
        </w:rPr>
        <w:t xml:space="preserve">                            </w:t>
      </w:r>
      <w:proofErr w:type="spellStart"/>
      <w:r w:rsidR="004A01DD" w:rsidRPr="004A01DD">
        <w:rPr>
          <w:rFonts w:ascii="Century Gothic" w:hAnsi="Century Gothic" w:cs="Arial"/>
          <w:b/>
          <w:i/>
          <w:iCs/>
        </w:rPr>
        <w:t>xxxxxxxxxxxxxxxxxxxxxxxxx</w:t>
      </w:r>
      <w:proofErr w:type="spellEnd"/>
    </w:p>
    <w:p w14:paraId="5335FB7D" w14:textId="77777777" w:rsidR="009F0D62" w:rsidRPr="004A01DD" w:rsidRDefault="009F0D62" w:rsidP="009F0D62">
      <w:pPr>
        <w:spacing w:after="0"/>
        <w:jc w:val="both"/>
        <w:rPr>
          <w:rFonts w:ascii="Century Gothic" w:hAnsi="Century Gothic" w:cs="Arial"/>
          <w:b/>
          <w:i/>
          <w:iCs/>
        </w:rPr>
      </w:pPr>
      <w:r w:rsidRPr="004A01DD">
        <w:rPr>
          <w:rFonts w:ascii="Century Gothic" w:hAnsi="Century Gothic" w:cs="Arial"/>
          <w:b/>
          <w:i/>
          <w:iCs/>
        </w:rPr>
        <w:t xml:space="preserve">Universidad Católica de Manizales –                                </w:t>
      </w:r>
      <w:r w:rsidRPr="004A01DD">
        <w:rPr>
          <w:rFonts w:ascii="Century Gothic" w:eastAsia="Century Gothic" w:hAnsi="Century Gothic" w:cs="Century Gothic"/>
          <w:b/>
          <w:color w:val="000000"/>
        </w:rPr>
        <w:t>EL CONTRATISTA</w:t>
      </w:r>
    </w:p>
    <w:bookmarkEnd w:id="5"/>
    <w:bookmarkEnd w:id="6"/>
    <w:p w14:paraId="1B10D4E8" w14:textId="77777777" w:rsidR="009F0D62" w:rsidRPr="004A01DD" w:rsidRDefault="009F0D62" w:rsidP="009F0D62">
      <w:pPr>
        <w:spacing w:after="0"/>
        <w:jc w:val="center"/>
        <w:rPr>
          <w:rFonts w:ascii="Century Gothic" w:eastAsia="Century Gothic" w:hAnsi="Century Gothic" w:cs="Century Gothic"/>
        </w:rPr>
      </w:pPr>
    </w:p>
    <w:p w14:paraId="6FC48858" w14:textId="77777777" w:rsidR="009F0D62" w:rsidRPr="004A01DD" w:rsidRDefault="009F0D62" w:rsidP="009F0D62">
      <w:pPr>
        <w:spacing w:after="0"/>
        <w:jc w:val="center"/>
        <w:rPr>
          <w:rFonts w:ascii="Century Gothic" w:eastAsia="Century Gothic" w:hAnsi="Century Gothic" w:cs="Century Gothic"/>
        </w:rPr>
      </w:pPr>
    </w:p>
    <w:p w14:paraId="61AF7D6C" w14:textId="77777777" w:rsidR="009F0D62" w:rsidRPr="004A01DD" w:rsidRDefault="009F0D62" w:rsidP="009F0D62">
      <w:pPr>
        <w:spacing w:after="0"/>
        <w:jc w:val="center"/>
        <w:rPr>
          <w:rFonts w:ascii="Century Gothic" w:eastAsia="Century Gothic" w:hAnsi="Century Gothic" w:cs="Century Gothic"/>
        </w:rPr>
      </w:pPr>
    </w:p>
    <w:p w14:paraId="246B6FFA" w14:textId="77777777" w:rsidR="009F0D62" w:rsidRPr="004A01DD" w:rsidRDefault="009F0D62" w:rsidP="009F0D62">
      <w:pPr>
        <w:spacing w:after="0"/>
        <w:jc w:val="center"/>
        <w:rPr>
          <w:rFonts w:ascii="Century Gothic" w:eastAsia="Century Gothic" w:hAnsi="Century Gothic" w:cs="Century Gothic"/>
          <w:b/>
        </w:rPr>
      </w:pPr>
      <w:proofErr w:type="spellStart"/>
      <w:r w:rsidRPr="004A01DD">
        <w:rPr>
          <w:rFonts w:ascii="Century Gothic" w:eastAsia="Century Gothic" w:hAnsi="Century Gothic" w:cs="Century Gothic"/>
          <w:b/>
        </w:rPr>
        <w:t>Mgra</w:t>
      </w:r>
      <w:proofErr w:type="spellEnd"/>
      <w:r w:rsidRPr="004A01DD">
        <w:rPr>
          <w:rFonts w:ascii="Century Gothic" w:eastAsia="Century Gothic" w:hAnsi="Century Gothic" w:cs="Century Gothic"/>
          <w:b/>
        </w:rPr>
        <w:t>. CATALINA TRIANA NAVAS</w:t>
      </w:r>
    </w:p>
    <w:p w14:paraId="48B39832" w14:textId="77777777" w:rsidR="009F0D62" w:rsidRPr="004A01DD" w:rsidRDefault="009F0D62" w:rsidP="009F0D62">
      <w:pPr>
        <w:spacing w:after="0"/>
        <w:jc w:val="center"/>
        <w:rPr>
          <w:rFonts w:ascii="Century Gothic" w:hAnsi="Century Gothic"/>
        </w:rPr>
      </w:pPr>
      <w:r w:rsidRPr="004A01DD">
        <w:rPr>
          <w:rFonts w:ascii="Century Gothic" w:eastAsia="Century Gothic" w:hAnsi="Century Gothic" w:cs="Century Gothic"/>
          <w:b/>
          <w:bCs/>
        </w:rPr>
        <w:t>Asesora Jurídica</w:t>
      </w:r>
      <w:bookmarkEnd w:id="0"/>
    </w:p>
    <w:p w14:paraId="56EDF901" w14:textId="77777777" w:rsidR="003F46C2" w:rsidRDefault="003F46C2" w:rsidP="003F46C2">
      <w:pPr>
        <w:jc w:val="center"/>
        <w:rPr>
          <w:rFonts w:ascii="Century Gothic" w:eastAsia="Century Gothic" w:hAnsi="Century Gothic" w:cs="Century Gothic"/>
          <w:b/>
        </w:rPr>
      </w:pPr>
    </w:p>
    <w:p w14:paraId="02766CBD" w14:textId="77777777" w:rsidR="003F46C2" w:rsidRDefault="003F46C2" w:rsidP="003F46C2">
      <w:pPr>
        <w:jc w:val="center"/>
        <w:rPr>
          <w:rFonts w:ascii="Century Gothic" w:eastAsia="Century Gothic" w:hAnsi="Century Gothic" w:cs="Century Gothic"/>
          <w:b/>
        </w:rPr>
      </w:pPr>
    </w:p>
    <w:p w14:paraId="14364C2E" w14:textId="77777777" w:rsidR="003F46C2" w:rsidRDefault="003F46C2" w:rsidP="003F46C2">
      <w:pPr>
        <w:jc w:val="both"/>
        <w:rPr>
          <w:rFonts w:ascii="Century Gothic" w:hAnsi="Century Gothic"/>
          <w:b/>
          <w:bCs/>
          <w:sz w:val="18"/>
          <w:szCs w:val="18"/>
        </w:rPr>
      </w:pPr>
    </w:p>
    <w:p w14:paraId="02153910" w14:textId="77777777" w:rsidR="003F46C2" w:rsidRPr="00BC308D" w:rsidRDefault="003F46C2" w:rsidP="003F46C2">
      <w:pPr>
        <w:jc w:val="both"/>
        <w:rPr>
          <w:rFonts w:ascii="Century Gothic" w:hAnsi="Century Gothic"/>
          <w:b/>
          <w:bCs/>
          <w:sz w:val="18"/>
          <w:szCs w:val="18"/>
        </w:rPr>
      </w:pPr>
    </w:p>
    <w:tbl>
      <w:tblPr>
        <w:tblpPr w:leftFromText="141" w:rightFromText="141" w:bottomFromText="200" w:vertAnchor="text" w:horzAnchor="margin" w:tblpXSpec="center"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439"/>
        <w:gridCol w:w="1183"/>
        <w:gridCol w:w="2452"/>
      </w:tblGrid>
      <w:tr w:rsidR="003F46C2" w:rsidRPr="00BC308D" w14:paraId="1256756E" w14:textId="77777777" w:rsidTr="00C66E11">
        <w:tc>
          <w:tcPr>
            <w:tcW w:w="1431" w:type="pct"/>
            <w:tcBorders>
              <w:top w:val="single" w:sz="4" w:space="0" w:color="auto"/>
              <w:left w:val="single" w:sz="4" w:space="0" w:color="auto"/>
              <w:bottom w:val="single" w:sz="4" w:space="0" w:color="auto"/>
              <w:right w:val="single" w:sz="4" w:space="0" w:color="auto"/>
            </w:tcBorders>
            <w:shd w:val="clear" w:color="auto" w:fill="D9D9D9"/>
            <w:hideMark/>
          </w:tcPr>
          <w:p w14:paraId="033AD5B6"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Elaboró</w:t>
            </w:r>
          </w:p>
        </w:tc>
        <w:tc>
          <w:tcPr>
            <w:tcW w:w="1735" w:type="pct"/>
            <w:tcBorders>
              <w:top w:val="single" w:sz="4" w:space="0" w:color="auto"/>
              <w:left w:val="single" w:sz="4" w:space="0" w:color="auto"/>
              <w:bottom w:val="single" w:sz="4" w:space="0" w:color="auto"/>
              <w:right w:val="single" w:sz="4" w:space="0" w:color="auto"/>
            </w:tcBorders>
            <w:shd w:val="clear" w:color="auto" w:fill="D9D9D9"/>
            <w:hideMark/>
          </w:tcPr>
          <w:p w14:paraId="032551C2"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Revisó</w:t>
            </w:r>
          </w:p>
        </w:tc>
        <w:tc>
          <w:tcPr>
            <w:tcW w:w="597" w:type="pct"/>
            <w:tcBorders>
              <w:top w:val="single" w:sz="4" w:space="0" w:color="auto"/>
              <w:left w:val="single" w:sz="4" w:space="0" w:color="auto"/>
              <w:bottom w:val="single" w:sz="4" w:space="0" w:color="auto"/>
              <w:right w:val="single" w:sz="4" w:space="0" w:color="auto"/>
            </w:tcBorders>
            <w:shd w:val="clear" w:color="auto" w:fill="D9D9D9"/>
            <w:hideMark/>
          </w:tcPr>
          <w:p w14:paraId="49BE3126"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Aprobó</w:t>
            </w:r>
          </w:p>
        </w:tc>
        <w:tc>
          <w:tcPr>
            <w:tcW w:w="1237" w:type="pct"/>
            <w:tcBorders>
              <w:top w:val="single" w:sz="4" w:space="0" w:color="auto"/>
              <w:left w:val="single" w:sz="4" w:space="0" w:color="auto"/>
              <w:bottom w:val="single" w:sz="4" w:space="0" w:color="auto"/>
              <w:right w:val="single" w:sz="4" w:space="0" w:color="auto"/>
            </w:tcBorders>
            <w:shd w:val="clear" w:color="auto" w:fill="D9D9D9"/>
            <w:hideMark/>
          </w:tcPr>
          <w:p w14:paraId="2070616E"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Fecha de vigencia</w:t>
            </w:r>
          </w:p>
        </w:tc>
      </w:tr>
      <w:tr w:rsidR="003F46C2" w:rsidRPr="00BC308D" w14:paraId="105F2E9B" w14:textId="77777777" w:rsidTr="00C66E11">
        <w:trPr>
          <w:trHeight w:val="583"/>
        </w:trPr>
        <w:tc>
          <w:tcPr>
            <w:tcW w:w="1431" w:type="pct"/>
            <w:tcBorders>
              <w:top w:val="single" w:sz="4" w:space="0" w:color="auto"/>
              <w:left w:val="single" w:sz="4" w:space="0" w:color="auto"/>
              <w:bottom w:val="single" w:sz="4" w:space="0" w:color="auto"/>
              <w:right w:val="single" w:sz="4" w:space="0" w:color="auto"/>
            </w:tcBorders>
          </w:tcPr>
          <w:p w14:paraId="19E3C6D8"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Unidad de contratación</w:t>
            </w:r>
          </w:p>
          <w:p w14:paraId="525003B1"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Dirección administrativa</w:t>
            </w:r>
          </w:p>
          <w:p w14:paraId="62AA721E" w14:textId="77777777" w:rsidR="003F46C2" w:rsidRPr="00BC308D" w:rsidRDefault="003F46C2" w:rsidP="00C66E11">
            <w:pPr>
              <w:jc w:val="center"/>
              <w:rPr>
                <w:rFonts w:ascii="Century Gothic" w:hAnsi="Century Gothic"/>
                <w:sz w:val="18"/>
                <w:szCs w:val="18"/>
              </w:rPr>
            </w:pPr>
          </w:p>
        </w:tc>
        <w:tc>
          <w:tcPr>
            <w:tcW w:w="1735" w:type="pct"/>
            <w:tcBorders>
              <w:top w:val="single" w:sz="4" w:space="0" w:color="auto"/>
              <w:left w:val="single" w:sz="4" w:space="0" w:color="auto"/>
              <w:bottom w:val="single" w:sz="4" w:space="0" w:color="auto"/>
              <w:right w:val="single" w:sz="4" w:space="0" w:color="auto"/>
            </w:tcBorders>
          </w:tcPr>
          <w:p w14:paraId="3FE8DA6A"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 xml:space="preserve">Dirección de planeación </w:t>
            </w:r>
          </w:p>
          <w:p w14:paraId="630FF577"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Dirección aseguramiento de la Calidad.</w:t>
            </w:r>
          </w:p>
        </w:tc>
        <w:tc>
          <w:tcPr>
            <w:tcW w:w="597" w:type="pct"/>
            <w:tcBorders>
              <w:top w:val="single" w:sz="4" w:space="0" w:color="auto"/>
              <w:left w:val="single" w:sz="4" w:space="0" w:color="auto"/>
              <w:bottom w:val="single" w:sz="4" w:space="0" w:color="auto"/>
              <w:right w:val="single" w:sz="4" w:space="0" w:color="auto"/>
            </w:tcBorders>
          </w:tcPr>
          <w:p w14:paraId="7648B1B7"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 xml:space="preserve">Rectoría </w:t>
            </w:r>
          </w:p>
        </w:tc>
        <w:tc>
          <w:tcPr>
            <w:tcW w:w="1237" w:type="pct"/>
            <w:tcBorders>
              <w:top w:val="single" w:sz="4" w:space="0" w:color="auto"/>
              <w:left w:val="single" w:sz="4" w:space="0" w:color="auto"/>
              <w:bottom w:val="single" w:sz="4" w:space="0" w:color="auto"/>
              <w:right w:val="single" w:sz="4" w:space="0" w:color="auto"/>
            </w:tcBorders>
          </w:tcPr>
          <w:p w14:paraId="5DD6B15D" w14:textId="77777777" w:rsidR="003F46C2" w:rsidRPr="00BC308D" w:rsidRDefault="003F46C2" w:rsidP="00C66E11">
            <w:pPr>
              <w:jc w:val="center"/>
              <w:rPr>
                <w:rFonts w:ascii="Century Gothic" w:hAnsi="Century Gothic"/>
                <w:sz w:val="18"/>
                <w:szCs w:val="18"/>
              </w:rPr>
            </w:pPr>
            <w:r w:rsidRPr="00BC308D">
              <w:rPr>
                <w:rFonts w:ascii="Century Gothic" w:hAnsi="Century Gothic"/>
                <w:sz w:val="18"/>
                <w:szCs w:val="18"/>
              </w:rPr>
              <w:t>febrero de 2019</w:t>
            </w:r>
          </w:p>
        </w:tc>
      </w:tr>
    </w:tbl>
    <w:p w14:paraId="2E8BA06A" w14:textId="77777777" w:rsidR="003F46C2" w:rsidRPr="00BC308D" w:rsidRDefault="003F46C2" w:rsidP="003F46C2">
      <w:pPr>
        <w:jc w:val="both"/>
        <w:rPr>
          <w:rFonts w:ascii="Century Gothic" w:hAnsi="Century Gothic"/>
          <w:b/>
          <w:sz w:val="18"/>
          <w:szCs w:val="18"/>
        </w:rPr>
      </w:pPr>
      <w:r w:rsidRPr="00BC308D">
        <w:rPr>
          <w:rFonts w:ascii="Century Gothic" w:hAnsi="Century Gothic"/>
          <w:b/>
          <w:sz w:val="18"/>
          <w:szCs w:val="18"/>
        </w:rPr>
        <w:t>CONTROL DE CAMBIOS</w:t>
      </w:r>
    </w:p>
    <w:tbl>
      <w:tblPr>
        <w:tblpPr w:leftFromText="141" w:rightFromText="141" w:bottomFromText="200" w:vertAnchor="text" w:horzAnchor="margin" w:tblpXSpec="center" w:tblpY="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4475"/>
      </w:tblGrid>
      <w:tr w:rsidR="003F46C2" w:rsidRPr="00BC308D" w14:paraId="2D1D5D67" w14:textId="77777777" w:rsidTr="00C66E11">
        <w:tc>
          <w:tcPr>
            <w:tcW w:w="2742" w:type="pct"/>
            <w:tcBorders>
              <w:top w:val="single" w:sz="4" w:space="0" w:color="auto"/>
              <w:left w:val="single" w:sz="4" w:space="0" w:color="auto"/>
              <w:bottom w:val="single" w:sz="4" w:space="0" w:color="auto"/>
              <w:right w:val="single" w:sz="4" w:space="0" w:color="auto"/>
            </w:tcBorders>
            <w:shd w:val="clear" w:color="auto" w:fill="D9D9D9"/>
            <w:hideMark/>
          </w:tcPr>
          <w:p w14:paraId="3D95CD83"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ITEM</w:t>
            </w:r>
          </w:p>
        </w:tc>
        <w:tc>
          <w:tcPr>
            <w:tcW w:w="2258" w:type="pct"/>
            <w:tcBorders>
              <w:top w:val="single" w:sz="4" w:space="0" w:color="auto"/>
              <w:left w:val="single" w:sz="4" w:space="0" w:color="auto"/>
              <w:bottom w:val="single" w:sz="4" w:space="0" w:color="auto"/>
              <w:right w:val="single" w:sz="4" w:space="0" w:color="auto"/>
            </w:tcBorders>
            <w:shd w:val="clear" w:color="auto" w:fill="D9D9D9"/>
            <w:hideMark/>
          </w:tcPr>
          <w:p w14:paraId="36F9ED9C" w14:textId="77777777" w:rsidR="003F46C2" w:rsidRPr="00BC308D" w:rsidRDefault="003F46C2" w:rsidP="00C66E11">
            <w:pPr>
              <w:jc w:val="center"/>
              <w:rPr>
                <w:rFonts w:ascii="Century Gothic" w:hAnsi="Century Gothic"/>
                <w:b/>
                <w:sz w:val="18"/>
                <w:szCs w:val="18"/>
              </w:rPr>
            </w:pPr>
            <w:r w:rsidRPr="00BC308D">
              <w:rPr>
                <w:rFonts w:ascii="Century Gothic" w:hAnsi="Century Gothic"/>
                <w:b/>
                <w:sz w:val="18"/>
                <w:szCs w:val="18"/>
              </w:rPr>
              <w:t>MODIFICACIÓN</w:t>
            </w:r>
          </w:p>
        </w:tc>
      </w:tr>
      <w:tr w:rsidR="003F46C2" w:rsidRPr="00BC308D" w14:paraId="26AE3E5B" w14:textId="77777777" w:rsidTr="00C66E11">
        <w:tc>
          <w:tcPr>
            <w:tcW w:w="2742" w:type="pct"/>
            <w:tcBorders>
              <w:top w:val="single" w:sz="4" w:space="0" w:color="auto"/>
              <w:left w:val="single" w:sz="4" w:space="0" w:color="auto"/>
              <w:bottom w:val="single" w:sz="4" w:space="0" w:color="auto"/>
              <w:right w:val="single" w:sz="4" w:space="0" w:color="auto"/>
            </w:tcBorders>
          </w:tcPr>
          <w:p w14:paraId="228E6F4D" w14:textId="2C23FA5C" w:rsidR="003F46C2" w:rsidRPr="00BC308D" w:rsidRDefault="003F46C2" w:rsidP="00C66E11">
            <w:pPr>
              <w:jc w:val="both"/>
              <w:rPr>
                <w:rFonts w:ascii="Century Gothic" w:hAnsi="Century Gothic"/>
                <w:bCs/>
                <w:sz w:val="18"/>
                <w:szCs w:val="18"/>
              </w:rPr>
            </w:pPr>
          </w:p>
        </w:tc>
        <w:tc>
          <w:tcPr>
            <w:tcW w:w="2258" w:type="pct"/>
            <w:tcBorders>
              <w:top w:val="single" w:sz="4" w:space="0" w:color="auto"/>
              <w:left w:val="single" w:sz="4" w:space="0" w:color="auto"/>
              <w:bottom w:val="single" w:sz="4" w:space="0" w:color="auto"/>
              <w:right w:val="single" w:sz="4" w:space="0" w:color="auto"/>
            </w:tcBorders>
          </w:tcPr>
          <w:p w14:paraId="4D508FEC" w14:textId="2EECFD9F" w:rsidR="003F46C2" w:rsidRPr="00BC308D" w:rsidRDefault="003F46C2" w:rsidP="00C66E11">
            <w:pPr>
              <w:jc w:val="both"/>
              <w:rPr>
                <w:rFonts w:ascii="Century Gothic" w:hAnsi="Century Gothic"/>
                <w:bCs/>
                <w:sz w:val="18"/>
                <w:szCs w:val="18"/>
              </w:rPr>
            </w:pPr>
          </w:p>
        </w:tc>
      </w:tr>
      <w:tr w:rsidR="003F46C2" w:rsidRPr="00BC308D" w14:paraId="01644F21" w14:textId="77777777" w:rsidTr="00C66E11">
        <w:tc>
          <w:tcPr>
            <w:tcW w:w="2742" w:type="pct"/>
            <w:tcBorders>
              <w:top w:val="single" w:sz="4" w:space="0" w:color="auto"/>
              <w:left w:val="single" w:sz="4" w:space="0" w:color="auto"/>
              <w:bottom w:val="single" w:sz="4" w:space="0" w:color="auto"/>
              <w:right w:val="single" w:sz="4" w:space="0" w:color="auto"/>
            </w:tcBorders>
          </w:tcPr>
          <w:p w14:paraId="254CB46E" w14:textId="26F1CCBC" w:rsidR="003F46C2" w:rsidRPr="00BC308D" w:rsidRDefault="003F46C2" w:rsidP="00C66E11">
            <w:pPr>
              <w:jc w:val="both"/>
              <w:rPr>
                <w:rFonts w:ascii="Century Gothic" w:hAnsi="Century Gothic"/>
                <w:bCs/>
                <w:sz w:val="18"/>
                <w:szCs w:val="18"/>
              </w:rPr>
            </w:pPr>
          </w:p>
        </w:tc>
        <w:tc>
          <w:tcPr>
            <w:tcW w:w="2258" w:type="pct"/>
            <w:tcBorders>
              <w:top w:val="single" w:sz="4" w:space="0" w:color="auto"/>
              <w:left w:val="single" w:sz="4" w:space="0" w:color="auto"/>
              <w:bottom w:val="single" w:sz="4" w:space="0" w:color="auto"/>
              <w:right w:val="single" w:sz="4" w:space="0" w:color="auto"/>
            </w:tcBorders>
          </w:tcPr>
          <w:p w14:paraId="0AB29E01" w14:textId="751E2547" w:rsidR="003F46C2" w:rsidRPr="00BC308D" w:rsidRDefault="003F46C2" w:rsidP="00C66E11">
            <w:pPr>
              <w:jc w:val="both"/>
              <w:rPr>
                <w:rFonts w:ascii="Century Gothic" w:hAnsi="Century Gothic"/>
                <w:bCs/>
                <w:sz w:val="18"/>
                <w:szCs w:val="18"/>
              </w:rPr>
            </w:pPr>
          </w:p>
        </w:tc>
      </w:tr>
    </w:tbl>
    <w:p w14:paraId="45D15338" w14:textId="77777777" w:rsidR="003F46C2" w:rsidRPr="003F0D62" w:rsidRDefault="003F46C2" w:rsidP="003F46C2">
      <w:pPr>
        <w:rPr>
          <w:rFonts w:ascii="Century Gothic" w:hAnsi="Century Gothic"/>
          <w:bCs/>
        </w:rPr>
      </w:pPr>
    </w:p>
    <w:p w14:paraId="022A30BC" w14:textId="77777777" w:rsidR="009F0D62" w:rsidRPr="004A01DD" w:rsidRDefault="009F0D62">
      <w:pPr>
        <w:rPr>
          <w:rFonts w:ascii="Century Gothic" w:hAnsi="Century Gothic"/>
        </w:rPr>
      </w:pPr>
    </w:p>
    <w:sectPr w:rsidR="009F0D62" w:rsidRPr="004A01DD" w:rsidSect="009F0D62">
      <w:headerReference w:type="default" r:id="rId8"/>
      <w:footerReference w:type="default" r:id="rId9"/>
      <w:pgSz w:w="12240" w:h="15840"/>
      <w:pgMar w:top="1418" w:right="902"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4C12" w14:textId="77777777" w:rsidR="009F0D62" w:rsidRDefault="009F0D62">
    <w:pPr>
      <w:tabs>
        <w:tab w:val="center" w:pos="4550"/>
        <w:tab w:val="left" w:pos="5818"/>
      </w:tabs>
      <w:ind w:right="260"/>
      <w:rPr>
        <w:color w:val="222A35"/>
        <w:sz w:val="24"/>
        <w:szCs w:val="24"/>
      </w:rPr>
    </w:pPr>
    <w:r>
      <w:t xml:space="preserve"> </w:t>
    </w:r>
    <w:r>
      <w:rPr>
        <w:color w:val="8496B0"/>
        <w:sz w:val="24"/>
        <w:szCs w:val="24"/>
      </w:rPr>
      <w:t xml:space="preserve"> </w:t>
    </w:r>
  </w:p>
  <w:p w14:paraId="4A6221C9" w14:textId="77777777" w:rsidR="009F0D62" w:rsidRDefault="009F0D6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8FDB" w14:textId="77777777" w:rsidR="009F0D62" w:rsidRDefault="009F0D62">
    <w:pPr>
      <w:widowControl w:val="0"/>
      <w:pBdr>
        <w:top w:val="nil"/>
        <w:left w:val="nil"/>
        <w:bottom w:val="nil"/>
        <w:right w:val="nil"/>
        <w:between w:val="nil"/>
      </w:pBdr>
      <w:spacing w:after="0" w:line="276" w:lineRule="auto"/>
    </w:pPr>
  </w:p>
  <w:tbl>
    <w:tblPr>
      <w:tblW w:w="11802" w:type="dxa"/>
      <w:tblLayout w:type="fixed"/>
      <w:tblLook w:val="0400" w:firstRow="0" w:lastRow="0" w:firstColumn="0" w:lastColumn="0" w:noHBand="0" w:noVBand="1"/>
    </w:tblPr>
    <w:tblGrid>
      <w:gridCol w:w="236"/>
      <w:gridCol w:w="9147"/>
      <w:gridCol w:w="2419"/>
    </w:tblGrid>
    <w:tr w:rsidR="009F0D62" w14:paraId="765FC905" w14:textId="77777777">
      <w:trPr>
        <w:trHeight w:val="708"/>
      </w:trPr>
      <w:tc>
        <w:tcPr>
          <w:tcW w:w="236" w:type="dxa"/>
        </w:tcPr>
        <w:p w14:paraId="0AB5884C" w14:textId="77777777" w:rsidR="009F0D62" w:rsidRDefault="009F0D62">
          <w:pPr>
            <w:pBdr>
              <w:top w:val="nil"/>
              <w:left w:val="nil"/>
              <w:bottom w:val="nil"/>
              <w:right w:val="nil"/>
              <w:between w:val="nil"/>
            </w:pBdr>
            <w:tabs>
              <w:tab w:val="center" w:pos="4419"/>
              <w:tab w:val="right" w:pos="8838"/>
            </w:tabs>
            <w:spacing w:after="0" w:line="240" w:lineRule="auto"/>
            <w:rPr>
              <w:color w:val="4472C4"/>
              <w:sz w:val="16"/>
              <w:szCs w:val="16"/>
            </w:rPr>
          </w:pPr>
        </w:p>
      </w:tc>
      <w:tc>
        <w:tcPr>
          <w:tcW w:w="9147" w:type="dxa"/>
        </w:tcPr>
        <w:p w14:paraId="713A86E0" w14:textId="77777777" w:rsidR="009F0D62" w:rsidRDefault="009F0D62">
          <w:pPr>
            <w:widowControl w:val="0"/>
            <w:pBdr>
              <w:top w:val="nil"/>
              <w:left w:val="nil"/>
              <w:bottom w:val="nil"/>
              <w:right w:val="nil"/>
              <w:between w:val="nil"/>
            </w:pBdr>
            <w:spacing w:after="0" w:line="276" w:lineRule="auto"/>
            <w:rPr>
              <w:color w:val="4472C4"/>
              <w:sz w:val="16"/>
              <w:szCs w:val="16"/>
            </w:rPr>
          </w:pPr>
        </w:p>
        <w:tbl>
          <w:tblPr>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1"/>
            <w:gridCol w:w="2916"/>
            <w:gridCol w:w="1063"/>
            <w:gridCol w:w="1563"/>
          </w:tblGrid>
          <w:tr w:rsidR="009F0D62" w14:paraId="7B38DCCE" w14:textId="77777777" w:rsidTr="00391069">
            <w:trPr>
              <w:trHeight w:val="328"/>
            </w:trPr>
            <w:tc>
              <w:tcPr>
                <w:tcW w:w="3341" w:type="dxa"/>
                <w:vMerge w:val="restart"/>
                <w:vAlign w:val="center"/>
              </w:tcPr>
              <w:p w14:paraId="6D553336" w14:textId="77777777" w:rsidR="009F0D62" w:rsidRDefault="009F0D62">
                <w:pPr>
                  <w:pBdr>
                    <w:top w:val="nil"/>
                    <w:left w:val="nil"/>
                    <w:bottom w:val="nil"/>
                    <w:right w:val="nil"/>
                    <w:between w:val="nil"/>
                  </w:pBdr>
                  <w:tabs>
                    <w:tab w:val="center" w:pos="4419"/>
                    <w:tab w:val="right" w:pos="8838"/>
                  </w:tabs>
                  <w:spacing w:after="0" w:line="240" w:lineRule="auto"/>
                  <w:jc w:val="center"/>
                  <w:rPr>
                    <w:color w:val="000000"/>
                  </w:rPr>
                </w:pPr>
                <w:r>
                  <w:rPr>
                    <w:noProof/>
                    <w:color w:val="000000"/>
                    <w14:ligatures w14:val="standardContextual"/>
                  </w:rPr>
                  <w:drawing>
                    <wp:inline distT="0" distB="0" distL="0" distR="0" wp14:anchorId="30747C94" wp14:editId="7FDC0511">
                      <wp:extent cx="1781175" cy="554355"/>
                      <wp:effectExtent l="0" t="0" r="9525" b="0"/>
                      <wp:docPr id="236988038"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88038" name="Imagen 1"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81175" cy="554355"/>
                              </a:xfrm>
                              <a:prstGeom prst="rect">
                                <a:avLst/>
                              </a:prstGeom>
                            </pic:spPr>
                          </pic:pic>
                        </a:graphicData>
                      </a:graphic>
                    </wp:inline>
                  </w:drawing>
                </w:r>
              </w:p>
            </w:tc>
            <w:tc>
              <w:tcPr>
                <w:tcW w:w="2916" w:type="dxa"/>
                <w:vMerge w:val="restart"/>
                <w:vAlign w:val="center"/>
              </w:tcPr>
              <w:p w14:paraId="789A97EC" w14:textId="77777777" w:rsidR="009F0D62" w:rsidRDefault="009F0D6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OTROSÍ AL CONTRATO</w:t>
                </w:r>
              </w:p>
            </w:tc>
            <w:tc>
              <w:tcPr>
                <w:tcW w:w="1063" w:type="dxa"/>
                <w:vAlign w:val="center"/>
              </w:tcPr>
              <w:p w14:paraId="5DC33BEF" w14:textId="77777777" w:rsidR="009F0D62" w:rsidRDefault="009F0D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Código</w:t>
                </w:r>
              </w:p>
            </w:tc>
            <w:tc>
              <w:tcPr>
                <w:tcW w:w="1563" w:type="dxa"/>
                <w:vAlign w:val="center"/>
              </w:tcPr>
              <w:p w14:paraId="25DF1BC3" w14:textId="77777777" w:rsidR="009F0D62" w:rsidRDefault="009F0D6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GAF – F – 5</w:t>
                </w:r>
              </w:p>
            </w:tc>
          </w:tr>
          <w:tr w:rsidR="009F0D62" w14:paraId="6A59FE60" w14:textId="77777777" w:rsidTr="00391069">
            <w:trPr>
              <w:trHeight w:val="322"/>
            </w:trPr>
            <w:tc>
              <w:tcPr>
                <w:tcW w:w="3341" w:type="dxa"/>
                <w:vMerge/>
                <w:vAlign w:val="center"/>
              </w:tcPr>
              <w:p w14:paraId="4F7BCA4A" w14:textId="77777777" w:rsidR="009F0D62" w:rsidRDefault="009F0D6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2916" w:type="dxa"/>
                <w:vMerge/>
                <w:vAlign w:val="center"/>
              </w:tcPr>
              <w:p w14:paraId="5B0C51AC" w14:textId="77777777" w:rsidR="009F0D62" w:rsidRDefault="009F0D6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1063" w:type="dxa"/>
                <w:vAlign w:val="center"/>
              </w:tcPr>
              <w:p w14:paraId="02A616B2" w14:textId="77777777" w:rsidR="009F0D62" w:rsidRDefault="009F0D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Versión</w:t>
                </w:r>
              </w:p>
            </w:tc>
            <w:tc>
              <w:tcPr>
                <w:tcW w:w="1563" w:type="dxa"/>
                <w:vAlign w:val="center"/>
              </w:tcPr>
              <w:p w14:paraId="38C14AA9" w14:textId="77777777" w:rsidR="009F0D62" w:rsidRDefault="009F0D6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1</w:t>
                </w:r>
              </w:p>
            </w:tc>
          </w:tr>
          <w:tr w:rsidR="009F0D62" w14:paraId="5DBB57B3" w14:textId="77777777" w:rsidTr="00391069">
            <w:trPr>
              <w:trHeight w:val="315"/>
            </w:trPr>
            <w:tc>
              <w:tcPr>
                <w:tcW w:w="3341" w:type="dxa"/>
                <w:vMerge/>
                <w:vAlign w:val="center"/>
              </w:tcPr>
              <w:p w14:paraId="19809693" w14:textId="77777777" w:rsidR="009F0D62" w:rsidRDefault="009F0D6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2916" w:type="dxa"/>
                <w:vMerge/>
                <w:vAlign w:val="center"/>
              </w:tcPr>
              <w:p w14:paraId="751D35E1" w14:textId="77777777" w:rsidR="009F0D62" w:rsidRDefault="009F0D62">
                <w:pPr>
                  <w:widowControl w:val="0"/>
                  <w:pBdr>
                    <w:top w:val="nil"/>
                    <w:left w:val="nil"/>
                    <w:bottom w:val="nil"/>
                    <w:right w:val="nil"/>
                    <w:between w:val="nil"/>
                  </w:pBdr>
                  <w:spacing w:after="0" w:line="276" w:lineRule="auto"/>
                  <w:rPr>
                    <w:rFonts w:ascii="Century Gothic" w:eastAsia="Century Gothic" w:hAnsi="Century Gothic" w:cs="Century Gothic"/>
                    <w:color w:val="000000"/>
                  </w:rPr>
                </w:pPr>
              </w:p>
            </w:tc>
            <w:tc>
              <w:tcPr>
                <w:tcW w:w="1063" w:type="dxa"/>
                <w:vAlign w:val="center"/>
              </w:tcPr>
              <w:p w14:paraId="7CA8E694" w14:textId="77777777" w:rsidR="009F0D62" w:rsidRDefault="009F0D62">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Página</w:t>
                </w:r>
              </w:p>
            </w:tc>
            <w:tc>
              <w:tcPr>
                <w:tcW w:w="1563" w:type="dxa"/>
                <w:vAlign w:val="center"/>
              </w:tcPr>
              <w:p w14:paraId="76A2C70E" w14:textId="77777777" w:rsidR="009F0D62" w:rsidRDefault="009F0D62">
                <w:pPr>
                  <w:pBdr>
                    <w:top w:val="nil"/>
                    <w:left w:val="nil"/>
                    <w:bottom w:val="nil"/>
                    <w:right w:val="nil"/>
                    <w:between w:val="nil"/>
                  </w:pBdr>
                  <w:tabs>
                    <w:tab w:val="center" w:pos="4419"/>
                    <w:tab w:val="right" w:pos="8838"/>
                  </w:tabs>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PAGE</w:instrText>
                </w:r>
                <w:r>
                  <w:rPr>
                    <w:rFonts w:ascii="Century Gothic" w:eastAsia="Century Gothic" w:hAnsi="Century Gothic" w:cs="Century Gothic"/>
                    <w:color w:val="000000"/>
                  </w:rPr>
                  <w:fldChar w:fldCharType="separate"/>
                </w:r>
                <w:r>
                  <w:rPr>
                    <w:rFonts w:ascii="Century Gothic" w:eastAsia="Century Gothic" w:hAnsi="Century Gothic" w:cs="Century Gothic"/>
                    <w:noProof/>
                    <w:color w:val="000000"/>
                  </w:rPr>
                  <w:t>1</w:t>
                </w:r>
                <w:r>
                  <w:rPr>
                    <w:rFonts w:ascii="Century Gothic" w:eastAsia="Century Gothic" w:hAnsi="Century Gothic" w:cs="Century Gothic"/>
                    <w:color w:val="000000"/>
                  </w:rPr>
                  <w:fldChar w:fldCharType="end"/>
                </w:r>
                <w:r>
                  <w:rPr>
                    <w:rFonts w:ascii="Century Gothic" w:eastAsia="Century Gothic" w:hAnsi="Century Gothic" w:cs="Century Gothic"/>
                    <w:color w:val="000000"/>
                  </w:rPr>
                  <w:t xml:space="preserve"> de </w:t>
                </w:r>
                <w:r>
                  <w:rPr>
                    <w:rFonts w:ascii="Century Gothic" w:eastAsia="Century Gothic" w:hAnsi="Century Gothic" w:cs="Century Gothic"/>
                    <w:color w:val="000000"/>
                  </w:rPr>
                  <w:fldChar w:fldCharType="begin"/>
                </w:r>
                <w:r>
                  <w:rPr>
                    <w:rFonts w:ascii="Century Gothic" w:eastAsia="Century Gothic" w:hAnsi="Century Gothic" w:cs="Century Gothic"/>
                    <w:color w:val="000000"/>
                  </w:rPr>
                  <w:instrText>NUMPAGES</w:instrText>
                </w:r>
                <w:r>
                  <w:rPr>
                    <w:rFonts w:ascii="Century Gothic" w:eastAsia="Century Gothic" w:hAnsi="Century Gothic" w:cs="Century Gothic"/>
                    <w:color w:val="000000"/>
                  </w:rPr>
                  <w:fldChar w:fldCharType="separate"/>
                </w:r>
                <w:r>
                  <w:rPr>
                    <w:rFonts w:ascii="Century Gothic" w:eastAsia="Century Gothic" w:hAnsi="Century Gothic" w:cs="Century Gothic"/>
                    <w:noProof/>
                    <w:color w:val="000000"/>
                  </w:rPr>
                  <w:t>2</w:t>
                </w:r>
                <w:r>
                  <w:rPr>
                    <w:rFonts w:ascii="Century Gothic" w:eastAsia="Century Gothic" w:hAnsi="Century Gothic" w:cs="Century Gothic"/>
                    <w:color w:val="000000"/>
                  </w:rPr>
                  <w:fldChar w:fldCharType="end"/>
                </w:r>
              </w:p>
            </w:tc>
          </w:tr>
        </w:tbl>
        <w:p w14:paraId="7720525A" w14:textId="77777777" w:rsidR="009F0D62" w:rsidRDefault="009F0D62">
          <w:pPr>
            <w:pBdr>
              <w:top w:val="nil"/>
              <w:left w:val="nil"/>
              <w:bottom w:val="nil"/>
              <w:right w:val="nil"/>
              <w:between w:val="nil"/>
            </w:pBdr>
            <w:tabs>
              <w:tab w:val="center" w:pos="4419"/>
              <w:tab w:val="right" w:pos="8838"/>
            </w:tabs>
            <w:spacing w:after="0" w:line="240" w:lineRule="auto"/>
            <w:jc w:val="right"/>
            <w:rPr>
              <w:rFonts w:ascii="Helvetica Neue" w:eastAsia="Helvetica Neue" w:hAnsi="Helvetica Neue" w:cs="Helvetica Neue"/>
              <w:color w:val="4472C4"/>
              <w:sz w:val="16"/>
              <w:szCs w:val="16"/>
            </w:rPr>
          </w:pPr>
        </w:p>
      </w:tc>
      <w:tc>
        <w:tcPr>
          <w:tcW w:w="2419" w:type="dxa"/>
        </w:tcPr>
        <w:p w14:paraId="2E044F37" w14:textId="77777777" w:rsidR="009F0D62" w:rsidRDefault="009F0D62">
          <w:pPr>
            <w:pBdr>
              <w:top w:val="nil"/>
              <w:left w:val="nil"/>
              <w:bottom w:val="nil"/>
              <w:right w:val="nil"/>
              <w:between w:val="nil"/>
            </w:pBdr>
            <w:tabs>
              <w:tab w:val="center" w:pos="4419"/>
              <w:tab w:val="right" w:pos="8838"/>
            </w:tabs>
            <w:spacing w:after="0" w:line="240" w:lineRule="auto"/>
            <w:rPr>
              <w:color w:val="4472C4"/>
            </w:rPr>
          </w:pPr>
        </w:p>
      </w:tc>
    </w:tr>
  </w:tbl>
  <w:p w14:paraId="53AFAF10" w14:textId="77777777" w:rsidR="009F0D62" w:rsidRDefault="009F0D6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8CA"/>
    <w:multiLevelType w:val="multilevel"/>
    <w:tmpl w:val="A4E6A28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1618289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D62"/>
    <w:rsid w:val="00233A74"/>
    <w:rsid w:val="003F46C2"/>
    <w:rsid w:val="004A01DD"/>
    <w:rsid w:val="009F0D62"/>
    <w:rsid w:val="00D92E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A765"/>
  <w15:chartTrackingRefBased/>
  <w15:docId w15:val="{405FB31F-3890-471A-8EB0-5FD5A04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62"/>
    <w:pPr>
      <w:spacing w:line="259" w:lineRule="auto"/>
    </w:pPr>
    <w:rPr>
      <w:rFonts w:ascii="Calibri" w:eastAsia="Calibri" w:hAnsi="Calibri" w:cs="Calibri"/>
      <w:kern w:val="0"/>
      <w:sz w:val="22"/>
      <w:szCs w:val="22"/>
      <w:lang w:val="es-MX" w:eastAsia="es-CO"/>
      <w14:ligatures w14:val="none"/>
    </w:rPr>
  </w:style>
  <w:style w:type="paragraph" w:styleId="Ttulo1">
    <w:name w:val="heading 1"/>
    <w:basedOn w:val="Normal"/>
    <w:next w:val="Normal"/>
    <w:link w:val="Ttulo1Car"/>
    <w:uiPriority w:val="9"/>
    <w:qFormat/>
    <w:rsid w:val="009F0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0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0D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0D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0D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0D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0D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0D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0D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0D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0D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0D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0D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0D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0D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0D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0D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0D62"/>
    <w:rPr>
      <w:rFonts w:eastAsiaTheme="majorEastAsia" w:cstheme="majorBidi"/>
      <w:color w:val="272727" w:themeColor="text1" w:themeTint="D8"/>
    </w:rPr>
  </w:style>
  <w:style w:type="paragraph" w:styleId="Ttulo">
    <w:name w:val="Title"/>
    <w:basedOn w:val="Normal"/>
    <w:next w:val="Normal"/>
    <w:link w:val="TtuloCar"/>
    <w:uiPriority w:val="10"/>
    <w:qFormat/>
    <w:rsid w:val="009F0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0D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0D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0D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0D62"/>
    <w:pPr>
      <w:spacing w:before="160"/>
      <w:jc w:val="center"/>
    </w:pPr>
    <w:rPr>
      <w:i/>
      <w:iCs/>
      <w:color w:val="404040" w:themeColor="text1" w:themeTint="BF"/>
    </w:rPr>
  </w:style>
  <w:style w:type="character" w:customStyle="1" w:styleId="CitaCar">
    <w:name w:val="Cita Car"/>
    <w:basedOn w:val="Fuentedeprrafopredeter"/>
    <w:link w:val="Cita"/>
    <w:uiPriority w:val="29"/>
    <w:rsid w:val="009F0D62"/>
    <w:rPr>
      <w:i/>
      <w:iCs/>
      <w:color w:val="404040" w:themeColor="text1" w:themeTint="BF"/>
    </w:rPr>
  </w:style>
  <w:style w:type="paragraph" w:styleId="Prrafodelista">
    <w:name w:val="List Paragraph"/>
    <w:basedOn w:val="Normal"/>
    <w:uiPriority w:val="34"/>
    <w:qFormat/>
    <w:rsid w:val="009F0D62"/>
    <w:pPr>
      <w:ind w:left="720"/>
      <w:contextualSpacing/>
    </w:pPr>
  </w:style>
  <w:style w:type="character" w:styleId="nfasisintenso">
    <w:name w:val="Intense Emphasis"/>
    <w:basedOn w:val="Fuentedeprrafopredeter"/>
    <w:uiPriority w:val="21"/>
    <w:qFormat/>
    <w:rsid w:val="009F0D62"/>
    <w:rPr>
      <w:i/>
      <w:iCs/>
      <w:color w:val="0F4761" w:themeColor="accent1" w:themeShade="BF"/>
    </w:rPr>
  </w:style>
  <w:style w:type="paragraph" w:styleId="Citadestacada">
    <w:name w:val="Intense Quote"/>
    <w:basedOn w:val="Normal"/>
    <w:next w:val="Normal"/>
    <w:link w:val="CitadestacadaCar"/>
    <w:uiPriority w:val="30"/>
    <w:qFormat/>
    <w:rsid w:val="009F0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0D62"/>
    <w:rPr>
      <w:i/>
      <w:iCs/>
      <w:color w:val="0F4761" w:themeColor="accent1" w:themeShade="BF"/>
    </w:rPr>
  </w:style>
  <w:style w:type="character" w:styleId="Referenciaintensa">
    <w:name w:val="Intense Reference"/>
    <w:basedOn w:val="Fuentedeprrafopredeter"/>
    <w:uiPriority w:val="32"/>
    <w:qFormat/>
    <w:rsid w:val="009F0D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95BA8607889F44E8274561BCA980347" ma:contentTypeVersion="4" ma:contentTypeDescription="Crear nuevo documento." ma:contentTypeScope="" ma:versionID="183452f2c44c06ae66aff3be1dc83cea">
  <xsd:schema xmlns:xsd="http://www.w3.org/2001/XMLSchema" xmlns:xs="http://www.w3.org/2001/XMLSchema" xmlns:p="http://schemas.microsoft.com/office/2006/metadata/properties" xmlns:ns3="143ff5c5-90b3-479e-a9c5-4ebf3dcc82ce" targetNamespace="http://schemas.microsoft.com/office/2006/metadata/properties" ma:root="true" ma:fieldsID="1aa4a294b91908221d1a852a4c58eee7" ns3:_="">
    <xsd:import namespace="143ff5c5-90b3-479e-a9c5-4ebf3dcc82c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ff5c5-90b3-479e-a9c5-4ebf3dcc8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53258-96A7-4193-877B-F45268E86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ff5c5-90b3-479e-a9c5-4ebf3dcc8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2370-E029-4C11-A9BB-0056E514F8E1}">
  <ds:schemaRefs>
    <ds:schemaRef ds:uri="http://schemas.microsoft.com/sharepoint/v3/contenttype/forms"/>
  </ds:schemaRefs>
</ds:datastoreItem>
</file>

<file path=customXml/itemProps3.xml><?xml version="1.0" encoding="utf-8"?>
<ds:datastoreItem xmlns:ds="http://schemas.openxmlformats.org/officeDocument/2006/customXml" ds:itemID="{E2ADFD4E-A130-4FAB-B254-C5A4A955E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3427</Characters>
  <Application>Microsoft Office Word</Application>
  <DocSecurity>0</DocSecurity>
  <Lines>71</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Contratación</dc:creator>
  <cp:keywords/>
  <dc:description/>
  <cp:lastModifiedBy>Dirección  Contratación</cp:lastModifiedBy>
  <cp:revision>2</cp:revision>
  <dcterms:created xsi:type="dcterms:W3CDTF">2026-04-30T13:35:00Z</dcterms:created>
  <dcterms:modified xsi:type="dcterms:W3CDTF">2026-04-30T13:35:00Z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0x010100A95BA8607889F44E8274561BCA980347</vt:lpwstr>
  </property>
</Properties>
</file>